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70" w:rsidRDefault="006F6A70" w:rsidP="006F6A70">
      <w:pPr>
        <w:tabs>
          <w:tab w:val="left" w:pos="7425"/>
        </w:tabs>
        <w:spacing w:after="0" w:line="240" w:lineRule="auto"/>
        <w:ind w:firstLine="851"/>
        <w:jc w:val="right"/>
        <w:rPr>
          <w:rFonts w:eastAsia="Calibri"/>
          <w:b/>
        </w:rPr>
      </w:pPr>
      <w:r w:rsidRPr="004926FC">
        <w:rPr>
          <w:rFonts w:eastAsia="Calibri"/>
          <w:b/>
        </w:rPr>
        <w:t>Утвержден</w:t>
      </w:r>
    </w:p>
    <w:p w:rsidR="008770CF" w:rsidRDefault="006F6A70" w:rsidP="006F6A70">
      <w:pPr>
        <w:tabs>
          <w:tab w:val="left" w:pos="7425"/>
        </w:tabs>
        <w:spacing w:after="0" w:line="240" w:lineRule="auto"/>
        <w:ind w:firstLine="851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="008770CF">
        <w:rPr>
          <w:rFonts w:eastAsia="Calibri"/>
          <w:b/>
        </w:rPr>
        <w:t xml:space="preserve">Постановлением Администрации </w:t>
      </w:r>
    </w:p>
    <w:p w:rsidR="006F6A70" w:rsidRPr="004926FC" w:rsidRDefault="006F6A70" w:rsidP="006F6A70">
      <w:pPr>
        <w:tabs>
          <w:tab w:val="left" w:pos="7425"/>
        </w:tabs>
        <w:spacing w:after="0" w:line="240" w:lineRule="auto"/>
        <w:ind w:firstLine="851"/>
        <w:jc w:val="right"/>
        <w:rPr>
          <w:rFonts w:eastAsia="Calibri"/>
          <w:b/>
        </w:rPr>
      </w:pPr>
      <w:r w:rsidRPr="004926FC">
        <w:rPr>
          <w:rFonts w:eastAsia="Calibri"/>
          <w:b/>
        </w:rPr>
        <w:t>сельского поселения</w:t>
      </w:r>
    </w:p>
    <w:p w:rsidR="006F6A70" w:rsidRPr="004926FC" w:rsidRDefault="008770CF" w:rsidP="006F6A70">
      <w:pPr>
        <w:spacing w:after="0" w:line="240" w:lineRule="auto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Илькине</w:t>
      </w:r>
      <w:r w:rsidR="006F6A70" w:rsidRPr="004926FC">
        <w:rPr>
          <w:rFonts w:eastAsia="Calibri"/>
          <w:b/>
        </w:rPr>
        <w:t>евский</w:t>
      </w:r>
      <w:proofErr w:type="spellEnd"/>
      <w:r w:rsidR="006F6A70" w:rsidRPr="004926FC">
        <w:rPr>
          <w:rFonts w:eastAsia="Calibri"/>
          <w:b/>
        </w:rPr>
        <w:t xml:space="preserve"> сельсовет </w:t>
      </w:r>
    </w:p>
    <w:p w:rsidR="006F6A70" w:rsidRPr="004926FC" w:rsidRDefault="006F6A70" w:rsidP="006F6A70">
      <w:pPr>
        <w:spacing w:after="0" w:line="240" w:lineRule="auto"/>
        <w:jc w:val="right"/>
        <w:rPr>
          <w:rFonts w:eastAsia="Calibri"/>
          <w:b/>
        </w:rPr>
      </w:pPr>
      <w:r w:rsidRPr="004926FC">
        <w:rPr>
          <w:rFonts w:eastAsia="Calibri"/>
          <w:b/>
        </w:rPr>
        <w:t>муниципального района</w:t>
      </w:r>
    </w:p>
    <w:p w:rsidR="006F6A70" w:rsidRPr="004926FC" w:rsidRDefault="006F6A70" w:rsidP="006F6A70">
      <w:pPr>
        <w:spacing w:after="0" w:line="240" w:lineRule="auto"/>
        <w:jc w:val="right"/>
        <w:rPr>
          <w:rFonts w:eastAsia="Calibri"/>
          <w:b/>
        </w:rPr>
      </w:pPr>
      <w:r w:rsidRPr="004926FC">
        <w:rPr>
          <w:rFonts w:eastAsia="Calibri"/>
          <w:b/>
        </w:rPr>
        <w:t xml:space="preserve"> </w:t>
      </w:r>
      <w:proofErr w:type="spellStart"/>
      <w:r w:rsidRPr="004926FC">
        <w:rPr>
          <w:rFonts w:eastAsia="Calibri"/>
          <w:b/>
        </w:rPr>
        <w:t>Куюргазинский</w:t>
      </w:r>
      <w:proofErr w:type="spellEnd"/>
      <w:r w:rsidRPr="004926FC">
        <w:rPr>
          <w:rFonts w:eastAsia="Calibri"/>
          <w:b/>
        </w:rPr>
        <w:t xml:space="preserve">  район</w:t>
      </w:r>
    </w:p>
    <w:p w:rsidR="006F6A70" w:rsidRPr="004926FC" w:rsidRDefault="006F6A70" w:rsidP="006F6A70">
      <w:pPr>
        <w:spacing w:after="0" w:line="240" w:lineRule="auto"/>
        <w:jc w:val="right"/>
        <w:rPr>
          <w:rFonts w:ascii="Calibri" w:eastAsia="Calibri" w:hAnsi="Calibri"/>
          <w:sz w:val="22"/>
          <w:szCs w:val="22"/>
        </w:rPr>
      </w:pPr>
      <w:r w:rsidRPr="004926FC">
        <w:rPr>
          <w:rFonts w:eastAsia="Calibri"/>
          <w:b/>
        </w:rPr>
        <w:t xml:space="preserve"> Республики</w:t>
      </w:r>
      <w:r w:rsidRPr="004926FC">
        <w:rPr>
          <w:rFonts w:ascii="Calibri" w:eastAsia="Calibri" w:hAnsi="Calibri"/>
          <w:sz w:val="22"/>
          <w:szCs w:val="22"/>
        </w:rPr>
        <w:t xml:space="preserve"> </w:t>
      </w:r>
      <w:r w:rsidRPr="004926FC">
        <w:rPr>
          <w:rFonts w:eastAsia="Calibri"/>
          <w:b/>
        </w:rPr>
        <w:t>Башкортостан</w:t>
      </w:r>
      <w:r w:rsidRPr="004926FC">
        <w:rPr>
          <w:rFonts w:ascii="Calibri" w:eastAsia="Calibri" w:hAnsi="Calibri"/>
          <w:sz w:val="22"/>
          <w:szCs w:val="22"/>
        </w:rPr>
        <w:t xml:space="preserve">  </w:t>
      </w:r>
    </w:p>
    <w:p w:rsidR="006F6A70" w:rsidRPr="00B826CF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  <w:b/>
        </w:rPr>
      </w:pPr>
      <w:r>
        <w:rPr>
          <w:rFonts w:eastAsia="Calibri"/>
          <w:b/>
        </w:rPr>
        <w:t>от 2</w:t>
      </w:r>
      <w:r w:rsidR="008770CF">
        <w:rPr>
          <w:rFonts w:eastAsia="Calibri"/>
          <w:b/>
        </w:rPr>
        <w:t>4</w:t>
      </w:r>
      <w:r>
        <w:rPr>
          <w:rFonts w:eastAsia="Calibri"/>
          <w:b/>
        </w:rPr>
        <w:t>.0</w:t>
      </w:r>
      <w:r w:rsidR="008770CF">
        <w:rPr>
          <w:rFonts w:eastAsia="Calibri"/>
          <w:b/>
        </w:rPr>
        <w:t>8</w:t>
      </w:r>
      <w:r>
        <w:rPr>
          <w:rFonts w:eastAsia="Calibri"/>
          <w:b/>
        </w:rPr>
        <w:t>.2022 года №</w:t>
      </w:r>
      <w:r w:rsidR="008770CF">
        <w:rPr>
          <w:rFonts w:eastAsia="Calibri"/>
          <w:b/>
        </w:rPr>
        <w:t xml:space="preserve">  34</w:t>
      </w:r>
      <w:r>
        <w:rPr>
          <w:rFonts w:eastAsia="Calibri"/>
          <w:b/>
        </w:rPr>
        <w:t xml:space="preserve"> 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Административный регламент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</w:rPr>
      </w:pPr>
      <w:r>
        <w:rPr>
          <w:b/>
        </w:rPr>
        <w:t xml:space="preserve">предоставления муниципальной услуги </w:t>
      </w:r>
      <w:r>
        <w:rPr>
          <w:rFonts w:eastAsiaTheme="minorEastAsia"/>
          <w:b/>
          <w:bCs/>
        </w:rPr>
        <w:t xml:space="preserve">«Направление уведомления </w:t>
      </w:r>
      <w:r>
        <w:rPr>
          <w:rFonts w:eastAsiaTheme="minorEastAsia"/>
          <w:b/>
          <w:bCs/>
        </w:rPr>
        <w:br/>
        <w:t xml:space="preserve">о планируемом сносе объекта капитального строительства </w:t>
      </w:r>
      <w:r>
        <w:rPr>
          <w:rFonts w:eastAsiaTheme="minorEastAsia"/>
          <w:b/>
          <w:bCs/>
        </w:rPr>
        <w:br/>
        <w:t>и уведомления о завершении сноса объекта капитального строительства»</w:t>
      </w:r>
    </w:p>
    <w:p w:rsidR="006F6A70" w:rsidRPr="00666F47" w:rsidRDefault="006F6A70" w:rsidP="006F6A70">
      <w:pPr>
        <w:jc w:val="center"/>
        <w:rPr>
          <w:rFonts w:eastAsia="Calibri"/>
          <w:b/>
        </w:rPr>
      </w:pPr>
      <w:r w:rsidRPr="00666F47">
        <w:rPr>
          <w:b/>
        </w:rPr>
        <w:t>в</w:t>
      </w:r>
      <w:r>
        <w:rPr>
          <w:bCs/>
        </w:rPr>
        <w:t xml:space="preserve"> </w:t>
      </w:r>
      <w:r>
        <w:rPr>
          <w:b/>
          <w:bCs/>
        </w:rPr>
        <w:t xml:space="preserve"> </w:t>
      </w:r>
      <w:r w:rsidRPr="004926FC">
        <w:rPr>
          <w:rFonts w:eastAsia="Calibri"/>
          <w:b/>
        </w:rPr>
        <w:t xml:space="preserve">Администрации  сельского поселения </w:t>
      </w:r>
      <w:proofErr w:type="spellStart"/>
      <w:r w:rsidR="008770CF">
        <w:rPr>
          <w:rFonts w:eastAsia="Calibri"/>
          <w:b/>
        </w:rPr>
        <w:t>Илькине</w:t>
      </w:r>
      <w:r w:rsidRPr="004926FC">
        <w:rPr>
          <w:rFonts w:eastAsia="Calibri"/>
          <w:b/>
        </w:rPr>
        <w:t>евский</w:t>
      </w:r>
      <w:proofErr w:type="spellEnd"/>
      <w:r w:rsidRPr="004926FC">
        <w:rPr>
          <w:rFonts w:eastAsia="Calibri"/>
          <w:b/>
        </w:rPr>
        <w:t xml:space="preserve"> сельсовет муниципального района</w:t>
      </w:r>
      <w:r>
        <w:rPr>
          <w:rFonts w:eastAsia="Calibri"/>
          <w:b/>
        </w:rPr>
        <w:t xml:space="preserve"> </w:t>
      </w:r>
      <w:proofErr w:type="spellStart"/>
      <w:r w:rsidRPr="004926FC">
        <w:rPr>
          <w:rFonts w:eastAsia="Calibri"/>
          <w:b/>
        </w:rPr>
        <w:t>Куюргазинский</w:t>
      </w:r>
      <w:proofErr w:type="spellEnd"/>
      <w:r w:rsidRPr="004926FC">
        <w:rPr>
          <w:rFonts w:eastAsia="Calibri"/>
          <w:b/>
        </w:rPr>
        <w:t xml:space="preserve">  район Республики Башкортостан</w:t>
      </w:r>
    </w:p>
    <w:p w:rsidR="006F6A70" w:rsidRDefault="006F6A70" w:rsidP="006F6A70">
      <w:pPr>
        <w:spacing w:after="0" w:line="240" w:lineRule="auto"/>
      </w:pPr>
    </w:p>
    <w:p w:rsidR="006F6A70" w:rsidRDefault="006F6A70" w:rsidP="00D03B72">
      <w:pPr>
        <w:pStyle w:val="af9"/>
        <w:numPr>
          <w:ilvl w:val="0"/>
          <w:numId w:val="2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Общие положения</w:t>
      </w:r>
    </w:p>
    <w:p w:rsidR="006F6A70" w:rsidRDefault="006F6A70" w:rsidP="006F6A70">
      <w:pPr>
        <w:pStyle w:val="af9"/>
        <w:spacing w:after="0" w:line="240" w:lineRule="auto"/>
        <w:ind w:left="0"/>
        <w:rPr>
          <w:b/>
          <w:bCs/>
        </w:rPr>
      </w:pPr>
    </w:p>
    <w:p w:rsidR="006F6A70" w:rsidRDefault="006F6A70" w:rsidP="006F6A70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:rsidR="006F6A70" w:rsidRDefault="006F6A70" w:rsidP="006F6A70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</w:p>
    <w:p w:rsidR="006F6A70" w:rsidRPr="00742647" w:rsidRDefault="006F6A70" w:rsidP="00D03B72">
      <w:pPr>
        <w:pStyle w:val="af9"/>
        <w:numPr>
          <w:ilvl w:val="1"/>
          <w:numId w:val="2"/>
        </w:numPr>
        <w:spacing w:after="0" w:line="240" w:lineRule="auto"/>
        <w:ind w:left="0" w:firstLine="709"/>
        <w:jc w:val="both"/>
      </w:pPr>
      <w:proofErr w:type="gramStart"/>
      <w: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Pr="007D425A">
        <w:rPr>
          <w:bCs/>
        </w:rPr>
        <w:t>в</w:t>
      </w:r>
      <w:r>
        <w:rPr>
          <w:bCs/>
        </w:rPr>
        <w:t xml:space="preserve"> Администрации сельского поселения </w:t>
      </w:r>
      <w:proofErr w:type="spellStart"/>
      <w:r w:rsidR="008770CF">
        <w:rPr>
          <w:rFonts w:eastAsia="Calibri"/>
        </w:rPr>
        <w:t>Илькине</w:t>
      </w:r>
      <w:r w:rsidRPr="00666F47">
        <w:rPr>
          <w:rFonts w:eastAsia="Calibri"/>
        </w:rPr>
        <w:t>евский</w:t>
      </w:r>
      <w:proofErr w:type="spellEnd"/>
      <w:r w:rsidRPr="00666F47">
        <w:rPr>
          <w:rFonts w:eastAsia="Calibri"/>
        </w:rPr>
        <w:t xml:space="preserve"> сельсовет муниципального района </w:t>
      </w:r>
      <w:proofErr w:type="spellStart"/>
      <w:r w:rsidRPr="00666F47">
        <w:rPr>
          <w:rFonts w:eastAsia="Calibri"/>
        </w:rPr>
        <w:t>Куюргазинский</w:t>
      </w:r>
      <w:proofErr w:type="spellEnd"/>
      <w:r w:rsidRPr="00666F47">
        <w:rPr>
          <w:rFonts w:eastAsia="Calibri"/>
        </w:rPr>
        <w:t xml:space="preserve">  район Республики Башкортостан</w:t>
      </w:r>
      <w:r>
        <w:rPr>
          <w:bCs/>
        </w:rPr>
        <w:t xml:space="preserve"> </w:t>
      </w:r>
      <w:r>
        <w:t xml:space="preserve"> </w:t>
      </w:r>
      <w:r w:rsidRPr="00307EC7"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>
        <w:t xml:space="preserve"> (далее соответственно</w:t>
      </w:r>
      <w:proofErr w:type="gramEnd"/>
      <w:r>
        <w:t xml:space="preserve"> – </w:t>
      </w:r>
      <w:proofErr w:type="gramStart"/>
      <w:r>
        <w:t>Административный регламент, муниципальная услуга).</w:t>
      </w:r>
      <w:proofErr w:type="gramEnd"/>
      <w:r w:rsidRPr="00974EC9">
        <w:t xml:space="preserve"> </w:t>
      </w:r>
      <w:r w:rsidRPr="00742647">
        <w:t xml:space="preserve">Настоящий Административный регламент регулирует отношения, возникающие при оказании </w:t>
      </w:r>
      <w:proofErr w:type="gramStart"/>
      <w:r w:rsidRPr="00742647">
        <w:t>следующих</w:t>
      </w:r>
      <w:proofErr w:type="gramEnd"/>
      <w:r w:rsidRPr="00742647">
        <w:t xml:space="preserve"> </w:t>
      </w:r>
      <w:proofErr w:type="spellStart"/>
      <w:r w:rsidRPr="00742647">
        <w:t>подуслуг</w:t>
      </w:r>
      <w:proofErr w:type="spellEnd"/>
      <w:r w:rsidRPr="00742647">
        <w:t>:</w:t>
      </w:r>
    </w:p>
    <w:p w:rsidR="006F6A70" w:rsidRPr="00742647" w:rsidRDefault="006F6A70" w:rsidP="00D03B72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</w:pPr>
      <w:bookmarkStart w:id="0" w:name="_Hlk96672758"/>
      <w:r w:rsidRPr="00742647">
        <w:t xml:space="preserve">направление уведомления о </w:t>
      </w:r>
      <w:bookmarkEnd w:id="0"/>
      <w:r w:rsidRPr="00742647">
        <w:t>сносе объекта капитального строительства</w:t>
      </w:r>
      <w:r w:rsidRPr="007D425A">
        <w:t xml:space="preserve"> </w:t>
      </w:r>
      <w:r>
        <w:rPr>
          <w:bCs/>
        </w:rPr>
        <w:t>(далее – уведомление о планируемом сносе)</w:t>
      </w:r>
      <w:r w:rsidRPr="00742647">
        <w:t>;</w:t>
      </w:r>
    </w:p>
    <w:p w:rsidR="006F6A70" w:rsidRDefault="006F6A70" w:rsidP="00D03B72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</w:pPr>
      <w:r w:rsidRPr="00742647">
        <w:t>направление уведомления о завершении сноса объекта капитального строительства</w:t>
      </w:r>
      <w:r w:rsidRPr="007D425A">
        <w:t xml:space="preserve"> </w:t>
      </w:r>
      <w:r>
        <w:rPr>
          <w:bCs/>
        </w:rPr>
        <w:t>(далее – уведомление о завершении сноса)</w:t>
      </w:r>
      <w:r w:rsidRPr="00742647">
        <w:t>.</w:t>
      </w:r>
    </w:p>
    <w:p w:rsidR="006F6A70" w:rsidRDefault="006F6A70" w:rsidP="006F6A70">
      <w:pPr>
        <w:pStyle w:val="af9"/>
        <w:spacing w:after="0" w:line="240" w:lineRule="auto"/>
        <w:ind w:left="709"/>
        <w:jc w:val="both"/>
        <w:rPr>
          <w:b/>
          <w:bCs/>
        </w:rPr>
      </w:pPr>
    </w:p>
    <w:p w:rsidR="006F6A70" w:rsidRDefault="006F6A70" w:rsidP="006F6A70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Круг заявителей</w:t>
      </w:r>
    </w:p>
    <w:p w:rsidR="006F6A70" w:rsidRDefault="006F6A70" w:rsidP="006F6A70">
      <w:pPr>
        <w:spacing w:after="0" w:line="240" w:lineRule="auto"/>
        <w:jc w:val="center"/>
        <w:rPr>
          <w:b/>
          <w:bCs/>
        </w:rPr>
      </w:pPr>
    </w:p>
    <w:p w:rsidR="006F6A70" w:rsidRDefault="006F6A70" w:rsidP="00D03B72">
      <w:pPr>
        <w:pStyle w:val="13"/>
        <w:numPr>
          <w:ilvl w:val="1"/>
          <w:numId w:val="2"/>
        </w:numPr>
        <w:tabs>
          <w:tab w:val="left" w:pos="1490"/>
        </w:tabs>
        <w:ind w:left="0" w:firstLine="709"/>
        <w:jc w:val="both"/>
      </w:pPr>
      <w:r>
        <w:t xml:space="preserve">Заявителями на получение муниципальной услуги являются физические лица, юридические лица (в том числе иностранные юридические лица), </w:t>
      </w:r>
      <w:r w:rsidRPr="007D425A">
        <w:t>индивидуальные предприниматели, являющиеся застройщиками</w:t>
      </w:r>
      <w:r>
        <w:t xml:space="preserve"> объекта капитального строительства (далее – заявитель).</w:t>
      </w:r>
    </w:p>
    <w:p w:rsidR="008770CF" w:rsidRDefault="006F6A70" w:rsidP="00D03B72">
      <w:pPr>
        <w:pStyle w:val="13"/>
        <w:numPr>
          <w:ilvl w:val="1"/>
          <w:numId w:val="2"/>
        </w:numPr>
        <w:ind w:left="0" w:firstLine="709"/>
        <w:jc w:val="both"/>
      </w:pPr>
      <w:r>
        <w:t>Интересы заявителей, указанных в пункте 1.</w:t>
      </w:r>
      <w:r w:rsidRPr="007D425A">
        <w:t>2</w:t>
      </w:r>
      <w:r>
        <w:t xml:space="preserve"> настоящего </w:t>
      </w:r>
    </w:p>
    <w:p w:rsidR="008770CF" w:rsidRDefault="008770CF" w:rsidP="008770CF">
      <w:pPr>
        <w:pStyle w:val="13"/>
        <w:ind w:firstLine="0"/>
        <w:jc w:val="both"/>
      </w:pPr>
    </w:p>
    <w:p w:rsidR="008770CF" w:rsidRDefault="008770CF" w:rsidP="008770CF">
      <w:pPr>
        <w:pStyle w:val="13"/>
        <w:ind w:firstLine="0"/>
        <w:jc w:val="both"/>
      </w:pPr>
    </w:p>
    <w:p w:rsidR="006F6A70" w:rsidRDefault="006F6A70" w:rsidP="008770CF">
      <w:pPr>
        <w:pStyle w:val="13"/>
        <w:ind w:firstLine="0"/>
        <w:jc w:val="both"/>
      </w:pPr>
      <w: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6F6A70" w:rsidRDefault="006F6A70" w:rsidP="006F6A70">
      <w:pPr>
        <w:spacing w:after="0" w:line="240" w:lineRule="auto"/>
        <w:ind w:firstLine="709"/>
        <w:jc w:val="both"/>
        <w:rPr>
          <w:b/>
        </w:rPr>
      </w:pPr>
    </w:p>
    <w:p w:rsidR="006F6A70" w:rsidRDefault="006F6A70" w:rsidP="006F6A70">
      <w:pPr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порядку информирования и консультирования </w:t>
      </w:r>
      <w:r>
        <w:rPr>
          <w:b/>
        </w:rPr>
        <w:br/>
        <w:t>о предоставлении муниципальной услуги</w:t>
      </w:r>
    </w:p>
    <w:p w:rsidR="006F6A70" w:rsidRDefault="006F6A70" w:rsidP="006F6A70">
      <w:pPr>
        <w:spacing w:after="0" w:line="240" w:lineRule="auto"/>
        <w:jc w:val="center"/>
        <w:rPr>
          <w:b/>
        </w:rPr>
      </w:pP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 порядке предоставления муниципальной услуги осуществляется:</w:t>
      </w:r>
    </w:p>
    <w:p w:rsidR="006F6A70" w:rsidRPr="00666F47" w:rsidRDefault="006F6A70" w:rsidP="006F6A70">
      <w:r>
        <w:t xml:space="preserve">непосредственно при личном приеме заявителя в Администрации </w:t>
      </w:r>
      <w:r w:rsidRPr="00735417">
        <w:t xml:space="preserve"> сельского поселения </w:t>
      </w:r>
      <w:proofErr w:type="spellStart"/>
      <w:r w:rsidR="008770CF">
        <w:t>Илькине</w:t>
      </w:r>
      <w:r w:rsidRPr="00735417">
        <w:t>евский</w:t>
      </w:r>
      <w:proofErr w:type="spellEnd"/>
      <w:r w:rsidRPr="00735417">
        <w:t xml:space="preserve"> сельсовет муниципального района </w:t>
      </w:r>
      <w:proofErr w:type="spellStart"/>
      <w:r w:rsidRPr="00735417">
        <w:t>Куюргазинский</w:t>
      </w:r>
      <w:proofErr w:type="spellEnd"/>
      <w:r w:rsidRPr="00735417">
        <w:t xml:space="preserve"> </w:t>
      </w:r>
      <w:r>
        <w:t xml:space="preserve"> район Республики Башкортостан (далее – 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6F6A70" w:rsidRDefault="006F6A70" w:rsidP="00D03B7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 телефону в Администрации  или многофункциональном центре;</w:t>
      </w:r>
    </w:p>
    <w:p w:rsidR="006F6A70" w:rsidRDefault="006F6A70" w:rsidP="00D03B7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:rsidR="006F6A70" w:rsidRDefault="006F6A70" w:rsidP="00D03B7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:rsidR="006F6A70" w:rsidRDefault="006F6A70" w:rsidP="00D03B7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Times New Roman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>
        <w:t>ЕПГУ</w:t>
      </w:r>
      <w:r>
        <w:rPr>
          <w:rFonts w:eastAsia="Times New Roman"/>
          <w:lang w:eastAsia="ru-RU"/>
        </w:rPr>
        <w:t>)</w:t>
      </w:r>
      <w:r>
        <w:t>;</w:t>
      </w:r>
    </w:p>
    <w:p w:rsidR="006F6A70" w:rsidRDefault="006F6A70" w:rsidP="00D03B7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:rsidR="006F6A70" w:rsidRPr="007F0D98" w:rsidRDefault="006F6A70" w:rsidP="00D03B7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6F6A70" w:rsidRPr="007F0D98" w:rsidRDefault="006F6A70" w:rsidP="00D03B7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на Портале государственных и муниципальных услуг (функций) Республики Башкортостан (</w:t>
      </w:r>
      <w:proofErr w:type="spellStart"/>
      <w:r w:rsidRPr="007F0D98">
        <w:rPr>
          <w:rFonts w:eastAsia="Times New Roman"/>
          <w:lang w:eastAsia="ru-RU"/>
        </w:rPr>
        <w:t>www.gosuslugi.bashkortostan.ru</w:t>
      </w:r>
      <w:proofErr w:type="spellEnd"/>
      <w:r w:rsidRPr="007F0D98">
        <w:rPr>
          <w:rFonts w:eastAsia="Times New Roman"/>
          <w:lang w:eastAsia="ru-RU"/>
        </w:rPr>
        <w:t>) (далее – РПГУ);</w:t>
      </w:r>
    </w:p>
    <w:p w:rsidR="006F6A70" w:rsidRDefault="006F6A70" w:rsidP="006F6A70">
      <w:r>
        <w:t xml:space="preserve">на официальном сайте Администрации </w:t>
      </w:r>
      <w:r w:rsidRPr="00735417">
        <w:t xml:space="preserve"> сельского поселения </w:t>
      </w:r>
      <w:proofErr w:type="spellStart"/>
      <w:r w:rsidR="008770CF">
        <w:t>Илькине</w:t>
      </w:r>
      <w:r w:rsidRPr="00735417">
        <w:t>евский</w:t>
      </w:r>
      <w:proofErr w:type="spellEnd"/>
      <w:r w:rsidRPr="00735417">
        <w:t xml:space="preserve"> сельсовет муниципального района </w:t>
      </w:r>
      <w:proofErr w:type="spellStart"/>
      <w:r w:rsidRPr="00735417">
        <w:t>Куюргазинский</w:t>
      </w:r>
      <w:proofErr w:type="spellEnd"/>
      <w:r w:rsidRPr="00735417">
        <w:t xml:space="preserve"> </w:t>
      </w:r>
      <w:r>
        <w:t xml:space="preserve"> район </w:t>
      </w:r>
      <w:r w:rsidRPr="00735417">
        <w:t xml:space="preserve">Республики Башкортостан  </w:t>
      </w:r>
      <w:r w:rsidRPr="00CC086D">
        <w:t>на офиц</w:t>
      </w:r>
      <w:r>
        <w:t xml:space="preserve">иальном сайте в сети «Интернет </w:t>
      </w:r>
      <w:r w:rsidRPr="00CC086D">
        <w:rPr>
          <w:color w:val="0000FF"/>
          <w:u w:val="single"/>
        </w:rPr>
        <w:t>http://</w:t>
      </w:r>
      <w:proofErr w:type="spellStart"/>
      <w:r w:rsidR="008770CF">
        <w:rPr>
          <w:color w:val="0000FF"/>
          <w:u w:val="single"/>
          <w:lang w:val="en-US"/>
        </w:rPr>
        <w:t>ilkineevo</w:t>
      </w:r>
      <w:proofErr w:type="spellEnd"/>
      <w:r w:rsidRPr="00CC086D">
        <w:rPr>
          <w:color w:val="0000FF"/>
          <w:u w:val="single"/>
        </w:rPr>
        <w:t>.</w:t>
      </w:r>
      <w:proofErr w:type="spellStart"/>
      <w:r w:rsidRPr="00CC086D">
        <w:rPr>
          <w:color w:val="0000FF"/>
          <w:u w:val="single"/>
        </w:rPr>
        <w:t>ru</w:t>
      </w:r>
      <w:proofErr w:type="spellEnd"/>
      <w:r>
        <w:t>;</w:t>
      </w:r>
    </w:p>
    <w:p w:rsidR="006F6A70" w:rsidRDefault="006F6A70" w:rsidP="00D03B7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информации на информационных стендах Администрации  или многофункционального центра.</w:t>
      </w: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осуществляется по вопросам, касающимся: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способов подачи </w:t>
      </w:r>
      <w:r>
        <w:rPr>
          <w:bCs/>
        </w:rPr>
        <w:t>уведомления о планируемом сносе,</w:t>
      </w:r>
      <w:r w:rsidDel="001E763B">
        <w:t xml:space="preserve"> </w:t>
      </w:r>
      <w:r>
        <w:rPr>
          <w:bCs/>
        </w:rPr>
        <w:t>уведомления о завершении сноса</w:t>
      </w:r>
      <w:r>
        <w:t>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справочной информации о работе Администрации  (структурного подразделения Администрации</w:t>
      </w:r>
      <w:proofErr w:type="gramStart"/>
      <w:r>
        <w:t xml:space="preserve"> )</w:t>
      </w:r>
      <w:proofErr w:type="gramEnd"/>
      <w:r>
        <w:t>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документов, необходимых для предоставления муниципальной услуги;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  <w:r>
        <w:t>порядка и сроков предоставления муниципальной услуги;</w:t>
      </w:r>
    </w:p>
    <w:p w:rsidR="008770CF" w:rsidRDefault="008770CF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</w:p>
    <w:p w:rsidR="008770CF" w:rsidRPr="008770CF" w:rsidRDefault="008770CF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en-US"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порядка получения сведений о ходе рассмотрения </w:t>
      </w:r>
      <w:r>
        <w:rPr>
          <w:bCs/>
        </w:rPr>
        <w:t>уведомления о планируемом сносе,</w:t>
      </w:r>
      <w:r w:rsidDel="008065BA">
        <w:t xml:space="preserve"> </w:t>
      </w:r>
      <w:r>
        <w:rPr>
          <w:bCs/>
        </w:rPr>
        <w:t>уведомления о завершении сноса</w:t>
      </w:r>
      <w:r w:rsidDel="008065BA">
        <w:t xml:space="preserve"> </w:t>
      </w:r>
      <w:r>
        <w:t>и о результатах предоставления муниципальной услуги;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должностное лицо Администрации 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изложить обращение в письменной форме;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назначить другое время для консультаций.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Должностное лицо Администрации, </w:t>
      </w:r>
      <w:proofErr w:type="gramStart"/>
      <w:r>
        <w:t>осуществляющий</w:t>
      </w:r>
      <w:proofErr w:type="gramEnd"/>
      <w: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     10 минут.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г. № 59-ФЗ                    «О порядке рассмотрения обращений граждан Российской Федерации».</w:t>
      </w:r>
    </w:p>
    <w:p w:rsidR="008770CF" w:rsidRPr="008770CF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</w:p>
    <w:p w:rsidR="008770CF" w:rsidRDefault="008770CF" w:rsidP="008770CF">
      <w:pPr>
        <w:pStyle w:val="af9"/>
        <w:autoSpaceDE w:val="0"/>
        <w:autoSpaceDN w:val="0"/>
        <w:adjustRightInd w:val="0"/>
        <w:spacing w:after="0" w:line="240" w:lineRule="auto"/>
        <w:ind w:left="709"/>
        <w:jc w:val="both"/>
        <w:rPr>
          <w:lang w:val="en-US"/>
        </w:rPr>
      </w:pPr>
    </w:p>
    <w:p w:rsidR="008770CF" w:rsidRDefault="008770CF" w:rsidP="008770CF">
      <w:pPr>
        <w:pStyle w:val="af9"/>
        <w:autoSpaceDE w:val="0"/>
        <w:autoSpaceDN w:val="0"/>
        <w:adjustRightInd w:val="0"/>
        <w:spacing w:after="0" w:line="240" w:lineRule="auto"/>
        <w:ind w:left="709"/>
        <w:jc w:val="both"/>
        <w:rPr>
          <w:lang w:val="en-US"/>
        </w:rPr>
      </w:pPr>
    </w:p>
    <w:p w:rsidR="006F6A70" w:rsidRDefault="006F6A70" w:rsidP="008770CF">
      <w:pPr>
        <w:pStyle w:val="af9"/>
        <w:autoSpaceDE w:val="0"/>
        <w:autoSpaceDN w:val="0"/>
        <w:adjustRightInd w:val="0"/>
        <w:spacing w:after="0" w:line="240" w:lineRule="auto"/>
        <w:ind w:left="709"/>
        <w:jc w:val="both"/>
      </w:pPr>
      <w:r>
        <w:t>постановлением Правительства Российской Федерации от 24 октября 2011 г.           № 861.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на ЕПГУ о порядке и сроках предоставления муниципальной услуги на основании сведений, содержащихся в </w:t>
      </w:r>
      <w:r>
        <w:rPr>
          <w:rFonts w:eastAsia="Times New Roman"/>
          <w:lang w:eastAsia="ru-RU"/>
        </w:rPr>
        <w:t>Федеральном реестре</w:t>
      </w:r>
      <w:r>
        <w:t>, предоставляется заявителю бесплатно.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6F6A70" w:rsidRPr="00031C61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1C61"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официальном сайте Администрации,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Администрации, ответственных за предоставление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 официального сайта, а также электронной почты и (или) формы обратной связи Администрации в информационно-коммуникационной сети Интернет.</w:t>
      </w: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8770CF" w:rsidRPr="008770CF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 о ходе рассмотрения уведомления о сносе, уведомления о завершении сноса, направленного способом, указанным в подпункте «а» пункта 2.19</w:t>
      </w:r>
      <w:r w:rsidRPr="00B16845">
        <w:t xml:space="preserve"> </w:t>
      </w:r>
      <w:r>
        <w:t>настоящего Административного регламента, доводятся до заявителя путем уведомления об изменении статуса уведомления в личном кабинете заявителя на ЕПГ</w:t>
      </w:r>
      <w:proofErr w:type="gramStart"/>
      <w:r>
        <w:t>У(</w:t>
      </w:r>
      <w:proofErr w:type="gramEnd"/>
      <w:r>
        <w:t>РПГУ), государственной информационной систем</w:t>
      </w:r>
      <w:r w:rsidRPr="007D425A">
        <w:t>ы</w:t>
      </w:r>
      <w:r>
        <w:t xml:space="preserve"> обеспечения </w:t>
      </w:r>
    </w:p>
    <w:p w:rsidR="008770CF" w:rsidRDefault="008770CF" w:rsidP="008770CF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8770CF" w:rsidRDefault="008770CF" w:rsidP="008770CF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6F6A70" w:rsidRDefault="006F6A70" w:rsidP="008770C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Pr="008770CF">
        <w:rPr>
          <w:bCs/>
        </w:rPr>
        <w:t>в случае подачи уведомления с использованием ГИСОГД РБ (при обеспечении технической возможности)</w:t>
      </w:r>
      <w:r>
        <w:t>.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 о ходе рассмотрения уведомления о сносе, уведомления о завершении сноса, направленного способом, указанным в подпункте «б» пункта 2.9 настоящего Административного регламента, предоставляются заявителю на основании его устного (при личном обращении либо по телефону в Администрацию,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а) на бумажном носителе посредством личного обращения в Администрацию</w:t>
      </w:r>
      <w:r>
        <w:rPr>
          <w:bCs/>
        </w:rPr>
        <w:t xml:space="preserve"> (Уполномоченный орган)</w:t>
      </w:r>
      <w: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в электронной форме посредством электронной почты.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Администрацию</w:t>
      </w:r>
      <w:proofErr w:type="gramStart"/>
      <w:r>
        <w:rPr>
          <w:bCs/>
        </w:rPr>
        <w:t xml:space="preserve"> </w:t>
      </w:r>
      <w:r>
        <w:t>,</w:t>
      </w:r>
      <w:proofErr w:type="gramEnd"/>
      <w: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6F6A70" w:rsidRDefault="006F6A70" w:rsidP="006F6A70">
      <w:pPr>
        <w:spacing w:after="0" w:line="240" w:lineRule="auto"/>
        <w:ind w:right="-1"/>
        <w:jc w:val="both"/>
      </w:pPr>
    </w:p>
    <w:p w:rsidR="006F6A70" w:rsidRDefault="006F6A70" w:rsidP="00D03B72">
      <w:pPr>
        <w:pStyle w:val="af9"/>
        <w:numPr>
          <w:ilvl w:val="0"/>
          <w:numId w:val="2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Стандарт предоставления муниципальной услуги</w:t>
      </w:r>
    </w:p>
    <w:p w:rsidR="006F6A70" w:rsidRDefault="006F6A70" w:rsidP="006F6A70">
      <w:pPr>
        <w:pStyle w:val="af9"/>
        <w:spacing w:after="0" w:line="240" w:lineRule="auto"/>
        <w:ind w:left="0"/>
        <w:jc w:val="center"/>
        <w:rPr>
          <w:b/>
          <w:bCs/>
        </w:rPr>
      </w:pPr>
    </w:p>
    <w:p w:rsidR="006F6A70" w:rsidRDefault="006F6A70" w:rsidP="006F6A70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:rsidR="006F6A70" w:rsidRDefault="006F6A70" w:rsidP="006F6A70">
      <w:pPr>
        <w:pStyle w:val="af9"/>
        <w:spacing w:after="0" w:line="240" w:lineRule="auto"/>
        <w:ind w:left="0"/>
        <w:jc w:val="center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2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6F6A70" w:rsidRDefault="006F6A70" w:rsidP="006F6A70">
      <w:pPr>
        <w:spacing w:after="0" w:line="240" w:lineRule="auto"/>
        <w:ind w:firstLine="709"/>
        <w:jc w:val="both"/>
      </w:pPr>
    </w:p>
    <w:p w:rsidR="006F6A70" w:rsidRPr="00307EC7" w:rsidRDefault="006F6A70" w:rsidP="006F6A70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eastAsia="Calibri"/>
          <w:b/>
        </w:rPr>
      </w:pPr>
      <w:r w:rsidRPr="00307EC7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:rsidR="006F6A70" w:rsidRPr="00307EC7" w:rsidRDefault="006F6A70" w:rsidP="006F6A70">
      <w:pPr>
        <w:widowControl w:val="0"/>
        <w:tabs>
          <w:tab w:val="left" w:pos="0"/>
        </w:tabs>
        <w:spacing w:after="0" w:line="240" w:lineRule="auto"/>
        <w:ind w:left="1440"/>
        <w:rPr>
          <w:rFonts w:eastAsia="Calibri"/>
          <w:b/>
        </w:rPr>
      </w:pPr>
    </w:p>
    <w:p w:rsidR="006F6A70" w:rsidRDefault="006F6A70" w:rsidP="008770CF">
      <w:pPr>
        <w:jc w:val="both"/>
      </w:pPr>
      <w:r w:rsidRPr="00307EC7">
        <w:t xml:space="preserve">Муниципальная услуга предоставляется Администрацией </w:t>
      </w:r>
      <w:r w:rsidRPr="00735417">
        <w:t xml:space="preserve"> сельского поселения </w:t>
      </w:r>
      <w:proofErr w:type="spellStart"/>
      <w:r w:rsidR="008770CF">
        <w:t>Илькине</w:t>
      </w:r>
      <w:r w:rsidRPr="00735417">
        <w:t>евский</w:t>
      </w:r>
      <w:proofErr w:type="spellEnd"/>
      <w:r w:rsidRPr="00735417">
        <w:t xml:space="preserve"> сельсовет муниципального района </w:t>
      </w:r>
      <w:proofErr w:type="spellStart"/>
      <w:r w:rsidRPr="00735417">
        <w:t>Куюргазинский</w:t>
      </w:r>
      <w:proofErr w:type="spellEnd"/>
      <w:r w:rsidRPr="00735417">
        <w:t xml:space="preserve"> </w:t>
      </w:r>
      <w:r>
        <w:t xml:space="preserve"> район </w:t>
      </w:r>
      <w:r w:rsidRPr="00735417">
        <w:t xml:space="preserve">Республики Башкортостан  </w:t>
      </w:r>
    </w:p>
    <w:p w:rsidR="006F6A70" w:rsidRPr="008770CF" w:rsidRDefault="006F6A70" w:rsidP="00D03B72">
      <w:pPr>
        <w:pStyle w:val="af9"/>
        <w:numPr>
          <w:ilvl w:val="1"/>
          <w:numId w:val="2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>
        <w:t xml:space="preserve"> в лице Уполномоченного органа</w:t>
      </w:r>
    </w:p>
    <w:p w:rsidR="008770CF" w:rsidRDefault="008770CF" w:rsidP="008770CF">
      <w:pPr>
        <w:spacing w:after="0" w:line="240" w:lineRule="auto"/>
        <w:jc w:val="both"/>
        <w:rPr>
          <w:sz w:val="20"/>
          <w:szCs w:val="20"/>
        </w:rPr>
      </w:pPr>
    </w:p>
    <w:p w:rsidR="008770CF" w:rsidRPr="008770CF" w:rsidRDefault="008770CF" w:rsidP="008770CF">
      <w:pPr>
        <w:spacing w:after="0" w:line="240" w:lineRule="auto"/>
        <w:jc w:val="both"/>
        <w:rPr>
          <w:sz w:val="20"/>
          <w:szCs w:val="20"/>
        </w:rPr>
      </w:pPr>
    </w:p>
    <w:p w:rsidR="006F6A70" w:rsidRDefault="006F6A70" w:rsidP="00D03B72">
      <w:pPr>
        <w:pStyle w:val="af9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6F6A70" w:rsidRDefault="006F6A70" w:rsidP="006F6A70">
      <w:pPr>
        <w:spacing w:after="0" w:line="240" w:lineRule="auto"/>
        <w:ind w:firstLine="709"/>
        <w:jc w:val="both"/>
      </w:pPr>
      <w:r>
        <w:t xml:space="preserve">При предоставлении муниципальной услуги Администрация взаимодействует </w:t>
      </w:r>
      <w:proofErr w:type="gramStart"/>
      <w:r>
        <w:t>с</w:t>
      </w:r>
      <w:proofErr w:type="gramEnd"/>
      <w:r>
        <w:rPr>
          <w:rStyle w:val="a3"/>
          <w:rFonts w:eastAsia="Calibri"/>
        </w:rPr>
        <w:footnoteReference w:id="1"/>
      </w:r>
      <w:r>
        <w:t>:</w:t>
      </w:r>
    </w:p>
    <w:p w:rsidR="006F6A70" w:rsidRDefault="006F6A70" w:rsidP="00D03B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налоговой службой;</w:t>
      </w:r>
    </w:p>
    <w:p w:rsidR="006F6A70" w:rsidRDefault="006F6A70" w:rsidP="00D03B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службой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);</w:t>
      </w:r>
    </w:p>
    <w:p w:rsidR="006F6A70" w:rsidRDefault="006F6A70" w:rsidP="00D03B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Государственным комитетом Республики Башкортостан по жилищному и строительному надзору;</w:t>
      </w:r>
    </w:p>
    <w:p w:rsidR="006F6A70" w:rsidRDefault="006F6A70" w:rsidP="00D03B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rPr>
          <w:rFonts w:eastAsia="Times New Roman"/>
          <w:lang w:eastAsia="ru-RU"/>
        </w:rPr>
        <w:t>Управлением по государственной охране объектов культурного наследия Республики Башкортостан.</w:t>
      </w: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наличии технической возможности предоставление муниципальной услуги осуществляется Администрацией (Уполномоченным органом) посредством ГИСОГД РБ, интегрированной с ЕПГУ (РПГУ), </w:t>
      </w:r>
      <w:r w:rsidRPr="00307EC7">
        <w:rPr>
          <w:color w:val="222222"/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:rsidR="006F6A70" w:rsidRDefault="006F6A70" w:rsidP="006F6A70">
      <w:pPr>
        <w:spacing w:after="0" w:line="240" w:lineRule="auto"/>
        <w:ind w:firstLine="708"/>
        <w:jc w:val="both"/>
      </w:pPr>
    </w:p>
    <w:p w:rsidR="006F6A70" w:rsidRDefault="006F6A70" w:rsidP="006F6A70">
      <w:pPr>
        <w:pStyle w:val="af9"/>
        <w:spacing w:after="0" w:line="240" w:lineRule="auto"/>
        <w:ind w:left="0"/>
        <w:jc w:val="center"/>
        <w:outlineLvl w:val="2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:rsidR="006F6A70" w:rsidRDefault="006F6A70" w:rsidP="006F6A70">
      <w:pPr>
        <w:pStyle w:val="af9"/>
        <w:spacing w:after="0" w:line="240" w:lineRule="auto"/>
        <w:ind w:left="0"/>
        <w:jc w:val="center"/>
        <w:rPr>
          <w:b/>
        </w:rPr>
      </w:pPr>
    </w:p>
    <w:p w:rsidR="006F6A70" w:rsidRDefault="006F6A70" w:rsidP="00D03B72">
      <w:pPr>
        <w:pStyle w:val="af9"/>
        <w:numPr>
          <w:ilvl w:val="1"/>
          <w:numId w:val="2"/>
        </w:numPr>
        <w:spacing w:after="0" w:line="240" w:lineRule="auto"/>
        <w:ind w:left="0" w:firstLineChars="125" w:firstLine="350"/>
        <w:jc w:val="both"/>
      </w:pPr>
      <w:r>
        <w:t>Результатом предоставления муниципальной услуги является:</w:t>
      </w:r>
    </w:p>
    <w:p w:rsidR="006F6A70" w:rsidRDefault="006F6A70" w:rsidP="00D03B72">
      <w:pPr>
        <w:pStyle w:val="af9"/>
        <w:numPr>
          <w:ilvl w:val="0"/>
          <w:numId w:val="5"/>
        </w:numPr>
        <w:tabs>
          <w:tab w:val="left" w:pos="1714"/>
        </w:tabs>
        <w:spacing w:after="0" w:line="240" w:lineRule="auto"/>
        <w:ind w:left="0" w:firstLineChars="125" w:firstLine="350"/>
        <w:jc w:val="both"/>
      </w:pPr>
      <w:r>
        <w:t xml:space="preserve">размещение </w:t>
      </w:r>
      <w:r>
        <w:rPr>
          <w:bCs/>
        </w:rPr>
        <w:t xml:space="preserve">в ГИСОГД РБ </w:t>
      </w:r>
      <w:r w:rsidRPr="004005F0">
        <w:rPr>
          <w:bCs/>
        </w:rPr>
        <w:t xml:space="preserve">уведомления о планируемом сносе и документов, уведомления о завершении сноса и направление </w:t>
      </w:r>
      <w:r>
        <w:rPr>
          <w:bCs/>
        </w:rPr>
        <w:t xml:space="preserve">заявителю </w:t>
      </w:r>
      <w:r>
        <w:t>извещения о приеме таких уведомлений и документов (форма приведена в Приложении № 3 к настоящему Административному регламенту);</w:t>
      </w:r>
    </w:p>
    <w:p w:rsidR="006F6A70" w:rsidRDefault="006F6A70" w:rsidP="00D03B72">
      <w:pPr>
        <w:pStyle w:val="13"/>
        <w:numPr>
          <w:ilvl w:val="0"/>
          <w:numId w:val="5"/>
        </w:numPr>
        <w:tabs>
          <w:tab w:val="left" w:pos="1714"/>
        </w:tabs>
        <w:ind w:left="0" w:firstLineChars="125" w:firstLine="350"/>
        <w:jc w:val="both"/>
      </w:pPr>
      <w:r>
        <w:t>решение об отказе в предоставлении муниципальной услуги (форма приведена в Приложении № 4 к настоящему Административному регламенту).</w:t>
      </w:r>
    </w:p>
    <w:p w:rsidR="006F6A70" w:rsidRDefault="006F6A70" w:rsidP="006F6A70">
      <w:pPr>
        <w:spacing w:after="0" w:line="240" w:lineRule="auto"/>
        <w:ind w:firstLine="709"/>
        <w:jc w:val="center"/>
      </w:pPr>
    </w:p>
    <w:p w:rsidR="006F6A70" w:rsidRDefault="006F6A70" w:rsidP="006F6A70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6F6A70" w:rsidRDefault="006F6A70" w:rsidP="006F6A70">
      <w:pPr>
        <w:pStyle w:val="af9"/>
        <w:spacing w:after="0" w:line="240" w:lineRule="auto"/>
        <w:ind w:left="0"/>
        <w:jc w:val="center"/>
        <w:rPr>
          <w:b/>
          <w:bCs/>
        </w:rPr>
      </w:pPr>
    </w:p>
    <w:p w:rsidR="00A65A40" w:rsidRDefault="00A65A40" w:rsidP="006F6A70">
      <w:pPr>
        <w:pStyle w:val="af9"/>
        <w:spacing w:after="0" w:line="240" w:lineRule="auto"/>
        <w:ind w:left="0"/>
        <w:jc w:val="center"/>
        <w:rPr>
          <w:b/>
          <w:bCs/>
        </w:rPr>
      </w:pPr>
    </w:p>
    <w:p w:rsidR="00A65A40" w:rsidRDefault="00A65A40" w:rsidP="006F6A70">
      <w:pPr>
        <w:pStyle w:val="af9"/>
        <w:spacing w:after="0" w:line="240" w:lineRule="auto"/>
        <w:ind w:left="0"/>
        <w:jc w:val="center"/>
        <w:rPr>
          <w:b/>
          <w:bCs/>
        </w:rPr>
      </w:pPr>
    </w:p>
    <w:p w:rsidR="00A65A40" w:rsidRDefault="00A65A40" w:rsidP="006F6A70">
      <w:pPr>
        <w:pStyle w:val="af9"/>
        <w:spacing w:after="0" w:line="240" w:lineRule="auto"/>
        <w:ind w:left="0"/>
        <w:jc w:val="center"/>
        <w:rPr>
          <w:b/>
          <w:bCs/>
        </w:rPr>
      </w:pPr>
    </w:p>
    <w:p w:rsidR="006F6A70" w:rsidRDefault="006F6A70" w:rsidP="00A65A40">
      <w:pPr>
        <w:pStyle w:val="af9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>Срок предоставления муниципальной услуги составляет не более семи рабочих дней со дня поступления уведомления о планируемом сносе, уведомления о завершении сноса в Администрацию</w:t>
      </w:r>
      <w:proofErr w:type="gramStart"/>
      <w:r>
        <w:t xml:space="preserve"> .</w:t>
      </w:r>
      <w:proofErr w:type="gramEnd"/>
    </w:p>
    <w:p w:rsidR="006F6A70" w:rsidRDefault="006F6A70" w:rsidP="006F6A70">
      <w:pPr>
        <w:pStyle w:val="af9"/>
        <w:spacing w:after="0" w:line="240" w:lineRule="auto"/>
        <w:ind w:left="0"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 w:rsidRPr="00307EC7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</w:t>
      </w:r>
      <w:proofErr w:type="gramStart"/>
      <w:r>
        <w:t xml:space="preserve"> ,</w:t>
      </w:r>
      <w:proofErr w:type="gramEnd"/>
      <w:r>
        <w:t xml:space="preserve"> предоставляющего муниципальную услугу, в информационно-коммуникационной сети Интернет, в </w:t>
      </w:r>
      <w:r>
        <w:rPr>
          <w:bCs/>
        </w:rPr>
        <w:t>Ф</w:t>
      </w:r>
      <w: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</w:pPr>
    </w:p>
    <w:p w:rsidR="006F6A70" w:rsidRDefault="006F6A70" w:rsidP="006F6A70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6F6A70" w:rsidRDefault="006F6A70" w:rsidP="006F6A70">
      <w:pPr>
        <w:pStyle w:val="af9"/>
        <w:spacing w:after="0" w:line="240" w:lineRule="auto"/>
        <w:ind w:left="0"/>
        <w:jc w:val="center"/>
        <w:rPr>
          <w:b/>
          <w:bCs/>
        </w:rPr>
      </w:pPr>
    </w:p>
    <w:p w:rsidR="006F6A70" w:rsidRDefault="006F6A70" w:rsidP="00D03B72">
      <w:pPr>
        <w:pStyle w:val="af9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Для предоставления муниципальной услуги:</w:t>
      </w:r>
    </w:p>
    <w:p w:rsidR="006F6A70" w:rsidRDefault="006F6A70" w:rsidP="00D03B72">
      <w:pPr>
        <w:pStyle w:val="af9"/>
        <w:numPr>
          <w:ilvl w:val="2"/>
          <w:numId w:val="2"/>
        </w:numPr>
        <w:spacing w:after="0" w:line="240" w:lineRule="auto"/>
        <w:ind w:left="0" w:firstLine="709"/>
        <w:jc w:val="both"/>
      </w:pPr>
      <w:r>
        <w:t xml:space="preserve">В случае планируемого сноса объекта капитального строительства заявителем не </w:t>
      </w:r>
      <w:proofErr w:type="gramStart"/>
      <w:r>
        <w:t>позднее</w:t>
      </w:r>
      <w:proofErr w:type="gramEnd"/>
      <w:r>
        <w:t xml:space="preserve"> чем за семь рабочих дней до начала выполнения работ по сносу направляются:</w:t>
      </w:r>
    </w:p>
    <w:p w:rsidR="006F6A70" w:rsidRDefault="006F6A70" w:rsidP="00D03B72">
      <w:pPr>
        <w:pStyle w:val="af9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г. № 34/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</w:t>
      </w:r>
      <w:proofErr w:type="spellStart"/>
      <w:r>
        <w:t>пр</w:t>
      </w:r>
      <w:proofErr w:type="spellEnd"/>
      <w:r>
        <w:t>).</w:t>
      </w:r>
    </w:p>
    <w:p w:rsidR="006F6A70" w:rsidRDefault="006F6A70" w:rsidP="006F6A70">
      <w:pPr>
        <w:spacing w:after="0" w:line="240" w:lineRule="auto"/>
        <w:ind w:firstLine="709"/>
        <w:jc w:val="both"/>
      </w:pPr>
      <w:r>
        <w:t>Указанное уведомление должно содержать следующие сведения:</w:t>
      </w:r>
    </w:p>
    <w:p w:rsidR="006F6A70" w:rsidRDefault="006F6A70" w:rsidP="00D03B72">
      <w:pPr>
        <w:pStyle w:val="af9"/>
        <w:numPr>
          <w:ilvl w:val="0"/>
          <w:numId w:val="7"/>
        </w:numPr>
        <w:spacing w:after="0" w:line="240" w:lineRule="auto"/>
        <w:ind w:left="0" w:firstLine="709"/>
        <w:jc w:val="both"/>
      </w:pPr>
      <w:proofErr w:type="gramStart"/>
      <w: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6F6A70" w:rsidRDefault="006F6A70" w:rsidP="00D03B72">
      <w:pPr>
        <w:pStyle w:val="af9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65A40" w:rsidRDefault="00A65A40" w:rsidP="00A65A40">
      <w:pPr>
        <w:spacing w:after="0" w:line="240" w:lineRule="auto"/>
        <w:jc w:val="both"/>
      </w:pPr>
    </w:p>
    <w:p w:rsidR="00A65A40" w:rsidRDefault="00A65A40" w:rsidP="00A65A40">
      <w:pPr>
        <w:spacing w:after="0" w:line="240" w:lineRule="auto"/>
        <w:jc w:val="both"/>
      </w:pPr>
    </w:p>
    <w:p w:rsidR="00A65A40" w:rsidRDefault="00A65A40" w:rsidP="00A65A40">
      <w:pPr>
        <w:spacing w:after="0" w:line="240" w:lineRule="auto"/>
        <w:jc w:val="both"/>
      </w:pPr>
    </w:p>
    <w:p w:rsidR="00A65A40" w:rsidRDefault="00A65A40" w:rsidP="00A65A40">
      <w:pPr>
        <w:spacing w:after="0" w:line="240" w:lineRule="auto"/>
        <w:jc w:val="both"/>
      </w:pPr>
    </w:p>
    <w:p w:rsidR="006F6A70" w:rsidRDefault="006F6A70" w:rsidP="00D03B72">
      <w:pPr>
        <w:pStyle w:val="af9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>кадастровый номер земельного участка (при наличии), адрес или описание местоположения земельного участка;</w:t>
      </w:r>
    </w:p>
    <w:p w:rsidR="006F6A70" w:rsidRDefault="006F6A70" w:rsidP="00D03B72">
      <w:pPr>
        <w:pStyle w:val="af9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F6A70" w:rsidRDefault="006F6A70" w:rsidP="00D03B72">
      <w:pPr>
        <w:pStyle w:val="af9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6F6A70" w:rsidRDefault="006F6A70" w:rsidP="00D03B72">
      <w:pPr>
        <w:pStyle w:val="af9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>
        <w:t>таких</w:t>
      </w:r>
      <w:proofErr w:type="gramEnd"/>
      <w:r>
        <w:t xml:space="preserve"> решения либо обязательства);</w:t>
      </w:r>
    </w:p>
    <w:p w:rsidR="006F6A70" w:rsidRDefault="006F6A70" w:rsidP="00D03B72">
      <w:pPr>
        <w:pStyle w:val="af9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>почтовый адрес и (или) адрес электронной почты для связи с застройщиком или техническим заказчиком.</w:t>
      </w:r>
    </w:p>
    <w:p w:rsidR="006F6A70" w:rsidRDefault="006F6A70" w:rsidP="00D03B72">
      <w:pPr>
        <w:pStyle w:val="af9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52CFF"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 w:rsidRPr="00E52CFF">
        <w:rPr>
          <w:bCs/>
        </w:rPr>
        <w:t xml:space="preserve">(предоставляется в случае личного обращения в </w:t>
      </w:r>
      <w:r>
        <w:t>Администрацию</w:t>
      </w:r>
      <w:r w:rsidRPr="00E52CFF">
        <w:rPr>
          <w:bCs/>
        </w:rPr>
        <w:t xml:space="preserve"> (Уполномоченный орган) или многофункциональный центр). В случае представления документов в электронной форме посредством </w:t>
      </w:r>
      <w:r>
        <w:rPr>
          <w:bCs/>
        </w:rPr>
        <w:t>ЕПГУ (РГПУ) либо ГИСОГД РБ (при наличии технической возможности)</w:t>
      </w:r>
      <w:r w:rsidRPr="00E52CFF">
        <w:rPr>
          <w:bCs/>
        </w:rPr>
        <w:t xml:space="preserve"> в соответствии с подпунктом </w:t>
      </w:r>
      <w:r>
        <w:rPr>
          <w:bCs/>
        </w:rPr>
        <w:t>«</w:t>
      </w:r>
      <w:r w:rsidRPr="00E52CFF">
        <w:rPr>
          <w:bCs/>
        </w:rPr>
        <w:t>а</w:t>
      </w:r>
      <w:r>
        <w:rPr>
          <w:bCs/>
        </w:rPr>
        <w:t>»</w:t>
      </w:r>
      <w:r w:rsidRPr="00E52CFF">
        <w:rPr>
          <w:bCs/>
        </w:rPr>
        <w:t xml:space="preserve"> пункта 2.</w:t>
      </w:r>
      <w:r>
        <w:rPr>
          <w:bCs/>
        </w:rPr>
        <w:t>9</w:t>
      </w:r>
      <w:r w:rsidRPr="00E52CFF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:rsidR="006F6A70" w:rsidRPr="00DC28B2" w:rsidRDefault="006F6A70" w:rsidP="00D03B72">
      <w:pPr>
        <w:pStyle w:val="af9"/>
        <w:numPr>
          <w:ilvl w:val="0"/>
          <w:numId w:val="6"/>
        </w:numPr>
        <w:spacing w:after="0" w:line="240" w:lineRule="auto"/>
        <w:ind w:left="0" w:firstLine="709"/>
        <w:jc w:val="both"/>
        <w:rPr>
          <w:bCs/>
        </w:rPr>
      </w:pPr>
      <w:r w:rsidRPr="00DC28B2">
        <w:rPr>
          <w:bCs/>
        </w:rPr>
        <w:t xml:space="preserve"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представителя). </w:t>
      </w:r>
      <w:proofErr w:type="gramStart"/>
      <w:r w:rsidRPr="00DC28B2">
        <w:rPr>
          <w:bCs/>
        </w:rPr>
        <w:t>В случае представления документов в электронной форме посредством ЕПГУ</w:t>
      </w:r>
      <w:r>
        <w:rPr>
          <w:bCs/>
        </w:rPr>
        <w:t xml:space="preserve"> (РПГУ)</w:t>
      </w:r>
      <w:r w:rsidRPr="00DC28B2">
        <w:rPr>
          <w:bCs/>
        </w:rPr>
        <w:t xml:space="preserve"> либо ГИСОГД РБ </w:t>
      </w:r>
      <w:r>
        <w:rPr>
          <w:bCs/>
        </w:rPr>
        <w:t>(</w:t>
      </w:r>
      <w:r w:rsidRPr="00DC28B2">
        <w:rPr>
          <w:bCs/>
        </w:rPr>
        <w:t>при наличии технической возможности</w:t>
      </w:r>
      <w:r>
        <w:rPr>
          <w:bCs/>
        </w:rPr>
        <w:t>)</w:t>
      </w:r>
      <w:r w:rsidRPr="00DC28B2">
        <w:rPr>
          <w:bCs/>
        </w:rPr>
        <w:t xml:space="preserve"> в соответствии с подпунктом «а» пункта </w:t>
      </w:r>
      <w:r>
        <w:rPr>
          <w:bCs/>
        </w:rPr>
        <w:t>2.9</w:t>
      </w:r>
      <w:r w:rsidRPr="00DC28B2">
        <w:rPr>
          <w:bCs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</w:t>
      </w:r>
      <w:proofErr w:type="gramEnd"/>
      <w:r w:rsidRPr="00DC28B2">
        <w:rPr>
          <w:bCs/>
        </w:rPr>
        <w:t xml:space="preserve"> подписью нотариуса;</w:t>
      </w:r>
    </w:p>
    <w:p w:rsidR="006F6A70" w:rsidRDefault="006F6A70" w:rsidP="00D03B72">
      <w:pPr>
        <w:pStyle w:val="af9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:rsidR="006F6A70" w:rsidRDefault="006F6A70" w:rsidP="00D03B72">
      <w:pPr>
        <w:pStyle w:val="af9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г. № 509;</w:t>
      </w:r>
    </w:p>
    <w:p w:rsidR="00A65A40" w:rsidRDefault="00A65A40" w:rsidP="00A65A40">
      <w:pPr>
        <w:spacing w:after="0" w:line="240" w:lineRule="auto"/>
        <w:jc w:val="both"/>
      </w:pPr>
    </w:p>
    <w:p w:rsidR="00A65A40" w:rsidRDefault="00A65A40" w:rsidP="00A65A40">
      <w:pPr>
        <w:spacing w:after="0" w:line="240" w:lineRule="auto"/>
        <w:jc w:val="both"/>
      </w:pPr>
    </w:p>
    <w:p w:rsidR="00A65A40" w:rsidRDefault="00A65A40" w:rsidP="00A65A40">
      <w:pPr>
        <w:spacing w:after="0" w:line="240" w:lineRule="auto"/>
        <w:jc w:val="both"/>
      </w:pPr>
    </w:p>
    <w:p w:rsidR="006F6A70" w:rsidRDefault="006F6A70" w:rsidP="00D03B72">
      <w:pPr>
        <w:pStyle w:val="af9"/>
        <w:numPr>
          <w:ilvl w:val="0"/>
          <w:numId w:val="6"/>
        </w:numPr>
        <w:spacing w:after="0" w:line="240" w:lineRule="auto"/>
        <w:ind w:left="0" w:firstLine="709"/>
        <w:jc w:val="both"/>
      </w:pPr>
      <w:proofErr w:type="gramStart"/>
      <w: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</w:t>
      </w:r>
      <w:proofErr w:type="gramEnd"/>
      <w:r>
        <w:t xml:space="preserve"> не разграничена);</w:t>
      </w:r>
    </w:p>
    <w:p w:rsidR="006F6A70" w:rsidRDefault="006F6A70" w:rsidP="00D03B72">
      <w:pPr>
        <w:pStyle w:val="af9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 xml:space="preserve">нотариально удостоверенное согласие всех правообладателей объекта капитального строительства на снос (если у объекта капитального строительства более одного правообладателя). Нотариальное удостоверение согласия всех правообладателей объекта капитального строительства на снос </w:t>
      </w:r>
      <w:r w:rsidRPr="00F76ED0">
        <w:rPr>
          <w:bCs/>
        </w:rPr>
        <w:t>не требуется</w:t>
      </w:r>
      <w:r>
        <w:rPr>
          <w:bCs/>
        </w:rPr>
        <w:t>,</w:t>
      </w:r>
      <w:r w:rsidRPr="00F76ED0">
        <w:t xml:space="preserve"> в случае</w:t>
      </w:r>
      <w:r>
        <w:t xml:space="preserve"> их</w:t>
      </w:r>
      <w:r w:rsidRPr="00F76ED0">
        <w:t xml:space="preserve"> личной явки </w:t>
      </w:r>
      <w:r>
        <w:rPr>
          <w:bCs/>
        </w:rPr>
        <w:t xml:space="preserve">в </w:t>
      </w:r>
      <w:r>
        <w:t>Администрацию</w:t>
      </w:r>
      <w:r>
        <w:rPr>
          <w:bCs/>
        </w:rPr>
        <w:t xml:space="preserve">  или многофункциональный центр</w:t>
      </w:r>
      <w:r>
        <w:t>;</w:t>
      </w:r>
    </w:p>
    <w:p w:rsidR="006F6A70" w:rsidRDefault="006F6A70" w:rsidP="00D03B72">
      <w:pPr>
        <w:pStyle w:val="af9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 xml:space="preserve">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застройщиком является иностранное юридическое лицо;</w:t>
      </w:r>
    </w:p>
    <w:p w:rsidR="006F6A70" w:rsidRDefault="006F6A70" w:rsidP="00D03B72">
      <w:pPr>
        <w:pStyle w:val="af9"/>
        <w:numPr>
          <w:ilvl w:val="2"/>
          <w:numId w:val="2"/>
        </w:numPr>
        <w:spacing w:after="0" w:line="240" w:lineRule="auto"/>
        <w:ind w:left="0" w:firstLine="709"/>
        <w:jc w:val="both"/>
      </w:pPr>
      <w: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:rsidR="006F6A70" w:rsidRDefault="006F6A70" w:rsidP="00D03B72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уведомление о завершении сноса по форме, утвержденной приказом   № 34/</w:t>
      </w:r>
      <w:proofErr w:type="spellStart"/>
      <w:proofErr w:type="gramStart"/>
      <w:r>
        <w:t>пр</w:t>
      </w:r>
      <w:proofErr w:type="spellEnd"/>
      <w:proofErr w:type="gramEnd"/>
      <w:r>
        <w:t>;</w:t>
      </w:r>
    </w:p>
    <w:p w:rsidR="006F6A70" w:rsidRDefault="006F6A70" w:rsidP="00D03B72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>
        <w:rPr>
          <w:bCs/>
        </w:rPr>
        <w:t xml:space="preserve">(предоставляется в случае личного обращения в </w:t>
      </w:r>
      <w:r>
        <w:t>Администрацию</w:t>
      </w:r>
      <w:r>
        <w:rPr>
          <w:bCs/>
        </w:rPr>
        <w:t xml:space="preserve"> или многофункциональный центр). В случае представления документов в электронной форме посредством ЕПГУ (РПГУ) либо ГИСОГД РБ (при наличии технической возможности) в соответствии с подпунктом «а» пункта 2.9 настоящего Административного регламента направление указанного документа не требуется</w:t>
      </w:r>
      <w:r>
        <w:t>;</w:t>
      </w:r>
    </w:p>
    <w:p w:rsidR="006F6A70" w:rsidRDefault="006F6A70" w:rsidP="00D03B72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представителя). </w:t>
      </w:r>
      <w:proofErr w:type="gramStart"/>
      <w:r>
        <w:rPr>
          <w:bCs/>
        </w:rPr>
        <w:t>В случае представления документов в электронной форме посредством ЕПГУ (РПГУ) либо ГИСОГД РБ (при наличии технической возможности) в соответствии с подпунктом «а» пункта 2.9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</w:t>
      </w:r>
      <w:proofErr w:type="gramEnd"/>
      <w:r>
        <w:rPr>
          <w:bCs/>
        </w:rPr>
        <w:t xml:space="preserve"> подписью нотариуса;</w:t>
      </w:r>
    </w:p>
    <w:p w:rsidR="00A65A40" w:rsidRDefault="006F6A70" w:rsidP="00D03B72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</w:t>
      </w:r>
    </w:p>
    <w:p w:rsidR="00A65A40" w:rsidRDefault="00A65A40" w:rsidP="00A65A40">
      <w:pPr>
        <w:pStyle w:val="af9"/>
        <w:spacing w:after="0" w:line="240" w:lineRule="auto"/>
        <w:ind w:left="709"/>
        <w:jc w:val="both"/>
      </w:pPr>
    </w:p>
    <w:p w:rsidR="00A65A40" w:rsidRDefault="00A65A40" w:rsidP="00A65A40">
      <w:pPr>
        <w:pStyle w:val="af9"/>
        <w:spacing w:after="0" w:line="240" w:lineRule="auto"/>
        <w:ind w:left="709"/>
        <w:jc w:val="both"/>
      </w:pPr>
    </w:p>
    <w:p w:rsidR="00A65A40" w:rsidRDefault="00A65A40" w:rsidP="00A65A40">
      <w:pPr>
        <w:pStyle w:val="af9"/>
        <w:spacing w:after="0" w:line="240" w:lineRule="auto"/>
        <w:ind w:left="709"/>
        <w:jc w:val="both"/>
      </w:pPr>
    </w:p>
    <w:p w:rsidR="006F6A70" w:rsidRPr="00B660C5" w:rsidRDefault="006F6A70" w:rsidP="00A65A40">
      <w:pPr>
        <w:spacing w:after="0" w:line="240" w:lineRule="auto"/>
        <w:jc w:val="both"/>
      </w:pPr>
      <w:r>
        <w:t>иностранного государства в случае, если застройщиком является иностранное юридическое лицо</w:t>
      </w:r>
      <w:r w:rsidRPr="00A65A40">
        <w:rPr>
          <w:bCs/>
        </w:rPr>
        <w:t>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</w:t>
      </w:r>
      <w:r>
        <w:tab/>
        <w:t>Заявитель или его представитель представляет в Администрацию</w:t>
      </w:r>
      <w:r>
        <w:rPr>
          <w:bCs/>
        </w:rPr>
        <w:t xml:space="preserve"> (Уполномоченный орган) </w:t>
      </w:r>
      <w:r>
        <w:t>уведомление о планируемом сносе, уведомление о завершении сноса по установленной форме,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а) в электронной форме посредством ЕПГУ (РПГУ), ГИСОГД РБ (при наличии технической возможности).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случае направления уведомления о планируемом сносе, уведомления о завершении сноса и прилагаемых к нему документов указанным способом заявитель (представитель), прошедший процедуры регистрации, идентификац</w:t>
      </w:r>
      <w:proofErr w:type="gramStart"/>
      <w:r>
        <w:t>ии и ау</w:t>
      </w:r>
      <w:proofErr w:type="gramEnd"/>
      <w:r>
        <w:t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</w:t>
      </w:r>
    </w:p>
    <w:p w:rsidR="00A65A4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планируемом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</w:t>
      </w:r>
      <w:proofErr w:type="gramStart"/>
      <w:r>
        <w:t>Уведомление о</w:t>
      </w:r>
      <w:r w:rsidRPr="00BC69E8">
        <w:t xml:space="preserve"> </w:t>
      </w:r>
      <w:r>
        <w:t>планируемом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</w:t>
      </w:r>
      <w:proofErr w:type="gramEnd"/>
      <w:r>
        <w:t xml:space="preserve"> </w:t>
      </w:r>
      <w:proofErr w:type="gramStart"/>
      <w:r>
        <w:t xml:space="preserve">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Pr="00545626">
        <w:t xml:space="preserve">от </w:t>
      </w:r>
      <w:r>
        <w:t xml:space="preserve">6 апреля </w:t>
      </w:r>
      <w:r w:rsidRPr="00545626">
        <w:t>2011</w:t>
      </w:r>
      <w:r>
        <w:t xml:space="preserve"> г.</w:t>
      </w:r>
      <w:r w:rsidRPr="00545626">
        <w:t xml:space="preserve"> </w:t>
      </w:r>
      <w:r>
        <w:t>№</w:t>
      </w:r>
      <w:r w:rsidRPr="00545626">
        <w:t xml:space="preserve"> 63-ФЗ </w:t>
      </w:r>
      <w:r>
        <w:t>«Об электронной подписи» (далее – 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</w:t>
      </w:r>
      <w:proofErr w:type="gramEnd"/>
      <w:r>
        <w:t xml:space="preserve"> </w:t>
      </w:r>
      <w:proofErr w:type="gramStart"/>
      <w:r>
        <w:t>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</w:r>
      <w:proofErr w:type="gramEnd"/>
      <w:r>
        <w:t xml:space="preserve">, утвержденными постановлением Правительства Российской Федерации от 25 июня 2012 г. № 634 «О видах электронной подписи, использование которых допускается </w:t>
      </w:r>
      <w:proofErr w:type="gramStart"/>
      <w:r>
        <w:t>при</w:t>
      </w:r>
      <w:proofErr w:type="gramEnd"/>
    </w:p>
    <w:p w:rsidR="00A65A40" w:rsidRDefault="00A65A40" w:rsidP="00A65A40">
      <w:pPr>
        <w:pStyle w:val="af9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65A40" w:rsidRDefault="00A65A40" w:rsidP="00A65A40">
      <w:pPr>
        <w:pStyle w:val="af9"/>
        <w:autoSpaceDE w:val="0"/>
        <w:autoSpaceDN w:val="0"/>
        <w:adjustRightInd w:val="0"/>
        <w:spacing w:after="0" w:line="240" w:lineRule="auto"/>
        <w:ind w:left="0"/>
        <w:jc w:val="both"/>
      </w:pPr>
    </w:p>
    <w:p w:rsidR="006F6A70" w:rsidRDefault="006F6A70" w:rsidP="00A65A40">
      <w:pPr>
        <w:pStyle w:val="af9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</w:t>
      </w:r>
      <w:proofErr w:type="gramStart"/>
      <w:r>
        <w:t>обращении</w:t>
      </w:r>
      <w:proofErr w:type="gramEnd"/>
      <w:r>
        <w:t xml:space="preserve"> за получением государственных и муниципальных услуг» (далее – усиленная неквалифицированная электронная подпись).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на бумажном носителе посредством личного обращения в Администрацию</w:t>
      </w:r>
      <w:proofErr w:type="gramStart"/>
      <w:r>
        <w:rPr>
          <w:bCs/>
        </w:rPr>
        <w:t xml:space="preserve"> </w:t>
      </w:r>
      <w:r>
        <w:t>,</w:t>
      </w:r>
      <w:proofErr w:type="gramEnd"/>
      <w:r>
        <w:t xml:space="preserve"> в том числе через многофункциональный центр в соответствии с соглашением о взаимодействии между многофункциональным центром и Администрацией  в соответствии с постановлением Правительства Российской Федерации от 27 сентября 2011 г.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отправления. 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В целях предоставления услуги заявителю или его представителю обеспечивается в многофункциональных центрах доступ к ЕПГУ (РПГУ) в соответствии с постановлением Правительства Российской Федерации                        от 22 декабря 2012 г.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услуг».</w:t>
      </w:r>
    </w:p>
    <w:p w:rsidR="006F6A70" w:rsidRDefault="006F6A70" w:rsidP="006F6A70">
      <w:pPr>
        <w:pStyle w:val="af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6F6A70" w:rsidRDefault="006F6A70" w:rsidP="006F6A70">
      <w:pPr>
        <w:spacing w:after="0" w:line="240" w:lineRule="auto"/>
        <w:jc w:val="center"/>
        <w:outlineLvl w:val="2"/>
        <w:rPr>
          <w:b/>
          <w:bCs/>
        </w:rPr>
      </w:pPr>
      <w:proofErr w:type="gramStart"/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b/>
          <w:bCs/>
        </w:rPr>
        <w:br/>
        <w:t>в предоставлении государственных или муниципальных услуг, и которые заявитель вправе представить</w:t>
      </w:r>
      <w:r>
        <w:rPr>
          <w:bCs/>
        </w:rPr>
        <w:t xml:space="preserve"> </w:t>
      </w:r>
      <w:r>
        <w:rPr>
          <w:b/>
        </w:rPr>
        <w:t>по собственной инициативе</w:t>
      </w:r>
      <w:r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6F6A70" w:rsidRDefault="006F6A70" w:rsidP="006F6A70">
      <w:pPr>
        <w:spacing w:after="0" w:line="240" w:lineRule="auto"/>
        <w:jc w:val="center"/>
      </w:pPr>
    </w:p>
    <w:p w:rsidR="006F6A70" w:rsidRDefault="006F6A70" w:rsidP="00D03B72">
      <w:pPr>
        <w:pStyle w:val="af9"/>
        <w:widowControl w:val="0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</w:t>
      </w:r>
      <w:r w:rsidRPr="007D425A">
        <w:rPr>
          <w:bCs/>
        </w:rPr>
        <w:t>по собственной инициативе</w:t>
      </w:r>
      <w:r>
        <w:t xml:space="preserve"> представить следующие документы: </w:t>
      </w:r>
    </w:p>
    <w:p w:rsidR="006F6A70" w:rsidRDefault="006F6A70" w:rsidP="00D03B72">
      <w:pPr>
        <w:pStyle w:val="af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 (в случае направления уведомлений по объектам недвижимости, права на которые зарегистрированы в Едином государственном реестре недвижимости);</w:t>
      </w:r>
    </w:p>
    <w:p w:rsidR="006F6A70" w:rsidRPr="00A04998" w:rsidRDefault="006F6A70" w:rsidP="00D03B72">
      <w:pPr>
        <w:pStyle w:val="af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документ о принадлежности планируемого к сносу объекта капитального строительства к объектам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и выявленным объектам культурного наследия; </w:t>
      </w:r>
    </w:p>
    <w:p w:rsidR="00A65A40" w:rsidRDefault="006F6A70" w:rsidP="00D03B72">
      <w:pPr>
        <w:pStyle w:val="af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из Единого государственного реестра юридических лиц (при обращении застройщика, являющегося юридическим лицом) или из Единого</w:t>
      </w:r>
    </w:p>
    <w:p w:rsidR="00A65A40" w:rsidRDefault="00A65A40" w:rsidP="00A65A40">
      <w:pPr>
        <w:autoSpaceDE w:val="0"/>
        <w:autoSpaceDN w:val="0"/>
        <w:adjustRightInd w:val="0"/>
        <w:spacing w:after="0" w:line="240" w:lineRule="auto"/>
        <w:jc w:val="both"/>
      </w:pPr>
    </w:p>
    <w:p w:rsidR="00A65A40" w:rsidRDefault="00A65A40" w:rsidP="00A65A40">
      <w:pPr>
        <w:autoSpaceDE w:val="0"/>
        <w:autoSpaceDN w:val="0"/>
        <w:adjustRightInd w:val="0"/>
        <w:spacing w:after="0" w:line="240" w:lineRule="auto"/>
        <w:jc w:val="both"/>
      </w:pPr>
    </w:p>
    <w:p w:rsidR="006F6A70" w:rsidRDefault="006F6A70" w:rsidP="00A65A4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Указание на запрет требовать от заявителя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6F6A70" w:rsidRDefault="006F6A70" w:rsidP="00D03B72">
      <w:pPr>
        <w:pStyle w:val="af9"/>
        <w:widowControl w:val="0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:rsidR="006F6A70" w:rsidRDefault="006F6A70" w:rsidP="006F6A70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6A70" w:rsidRDefault="006F6A70" w:rsidP="00D03B72">
      <w:pPr>
        <w:pStyle w:val="af9"/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>
        <w:t xml:space="preserve">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6F6A70" w:rsidRDefault="006F6A70" w:rsidP="00D03B72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7D425A">
          <w:rPr>
            <w:rStyle w:val="a5"/>
            <w:color w:val="auto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6F6A70" w:rsidRDefault="006F6A70" w:rsidP="006F6A70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6A70" w:rsidRDefault="006F6A70" w:rsidP="00D03B72">
      <w:pPr>
        <w:pStyle w:val="HTML"/>
        <w:numPr>
          <w:ilvl w:val="0"/>
          <w:numId w:val="1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6A70" w:rsidRDefault="006F6A70" w:rsidP="00D03B72">
      <w:pPr>
        <w:pStyle w:val="HTML"/>
        <w:numPr>
          <w:ilvl w:val="0"/>
          <w:numId w:val="1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65A40" w:rsidRDefault="006F6A70" w:rsidP="00D03B72">
      <w:pPr>
        <w:pStyle w:val="HTML"/>
        <w:numPr>
          <w:ilvl w:val="0"/>
          <w:numId w:val="1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65A40" w:rsidRDefault="00A65A40" w:rsidP="00A65A40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5A40" w:rsidRDefault="00A65A40" w:rsidP="00A65A40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5A40" w:rsidRDefault="00A65A40" w:rsidP="00A65A40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6A70" w:rsidRPr="00A65A40" w:rsidRDefault="006F6A70" w:rsidP="00A65A40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A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 предоставлении муниципальной услуги;</w:t>
      </w:r>
    </w:p>
    <w:p w:rsidR="006F6A70" w:rsidRDefault="006F6A70" w:rsidP="00D03B72">
      <w:pPr>
        <w:pStyle w:val="HTML"/>
        <w:numPr>
          <w:ilvl w:val="0"/>
          <w:numId w:val="1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6A70" w:rsidRDefault="006F6A70" w:rsidP="006F6A70">
      <w:pPr>
        <w:pStyle w:val="af9"/>
        <w:spacing w:after="0" w:line="240" w:lineRule="auto"/>
        <w:ind w:left="0"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а) уведомление о планируемом сносе, уведомление о завершении сноса представлено в Администрацию</w:t>
      </w:r>
      <w:r>
        <w:rPr>
          <w:bCs/>
        </w:rPr>
        <w:t>, в полномочия которого не входит предоставление данной услуги;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б) </w:t>
      </w:r>
      <w:r>
        <w:t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spellStart"/>
      <w:r>
        <w:t>д</w:t>
      </w:r>
      <w:proofErr w:type="spellEnd"/>
      <w:r>
        <w:t xml:space="preserve">) 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</w:t>
      </w:r>
      <w:r w:rsidRPr="00503411">
        <w:t>2.2</w:t>
      </w:r>
      <w:r>
        <w:t>7</w:t>
      </w:r>
      <w:r w:rsidRPr="00503411">
        <w:t>-2.</w:t>
      </w:r>
      <w:r>
        <w:t xml:space="preserve">29 настоящего Административного регламента; 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е)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ж) неполное заполнение полей в форме уведомления, в том числе в интерактивной форме уведомления на ЕПГУ (РПГУ), ГИСОГД РБ;</w:t>
      </w:r>
    </w:p>
    <w:p w:rsidR="00A65A40" w:rsidRDefault="00A65A4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A65A40" w:rsidRDefault="00A65A4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A65A40" w:rsidRDefault="00A65A4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</w:rPr>
      </w:pP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spellStart"/>
      <w:r>
        <w:rPr>
          <w:rFonts w:eastAsia="Calibri"/>
          <w:bCs/>
        </w:rPr>
        <w:t>з</w:t>
      </w:r>
      <w:proofErr w:type="spellEnd"/>
      <w:r>
        <w:rPr>
          <w:rFonts w:eastAsia="Calibri"/>
          <w:bCs/>
        </w:rPr>
        <w:t xml:space="preserve">) </w:t>
      </w:r>
      <w:r w:rsidRPr="00CB462C">
        <w:rPr>
          <w:rFonts w:eastAsia="Calibri"/>
          <w:bCs/>
        </w:rPr>
        <w:t>представление неполного комплекта документов, необходимых для</w:t>
      </w:r>
      <w:r>
        <w:rPr>
          <w:rFonts w:eastAsia="Calibri"/>
          <w:bCs/>
        </w:rPr>
        <w:t xml:space="preserve"> </w:t>
      </w:r>
      <w:r w:rsidRPr="00CB462C">
        <w:rPr>
          <w:rFonts w:eastAsia="Calibri"/>
          <w:bCs/>
        </w:rPr>
        <w:t xml:space="preserve">предоставления </w:t>
      </w:r>
      <w:r>
        <w:rPr>
          <w:rFonts w:eastAsia="Calibri"/>
          <w:bCs/>
        </w:rPr>
        <w:t xml:space="preserve">муниципальной </w:t>
      </w:r>
      <w:r w:rsidRPr="00CB462C">
        <w:rPr>
          <w:rFonts w:eastAsia="Calibri"/>
          <w:bCs/>
        </w:rPr>
        <w:t>услуги</w:t>
      </w:r>
      <w:r>
        <w:rPr>
          <w:rFonts w:eastAsia="Calibri"/>
          <w:bCs/>
        </w:rPr>
        <w:t>.</w:t>
      </w:r>
    </w:p>
    <w:p w:rsidR="006F6A70" w:rsidRDefault="006F6A70" w:rsidP="00D03B72">
      <w:pPr>
        <w:pStyle w:val="af9"/>
        <w:numPr>
          <w:ilvl w:val="1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 Решение об отказе в приеме документов,</w:t>
      </w:r>
      <w:r w:rsidRPr="00D34BD3">
        <w:t xml:space="preserve"> </w:t>
      </w:r>
      <w:r>
        <w:t>необходимых для предоставления муниципальной услуги, направляется заявителю способом, определенным заявителем в уведомлении о планируемом сносе, уведомлении о завершении сноса, не позднее рабочего для, следующего за днем получения уведомления, либо выдается в день личного обращения за получением указанного решения в многофункциональный центр или Администрацию</w:t>
      </w:r>
      <w:proofErr w:type="gramStart"/>
      <w:r>
        <w:t xml:space="preserve"> .</w:t>
      </w:r>
      <w:proofErr w:type="gramEnd"/>
    </w:p>
    <w:p w:rsidR="006F6A70" w:rsidRDefault="006F6A70" w:rsidP="006F6A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отсутствии оснований для отказа в приеме документов заявителю в личный кабинет на ЕПГУ (РПГУ) либо ГИСОГД РБ (при наличии технической возможности) направляется электронное сообщение о поступлении уведомления о планируемом сносе (о завершении сноса), при личном обращении заявителю выдается расписка по форме согласно приложению № 2 к настоящему Административному регламенту.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Отказ в приеме документов, необходимых для предоставления услуги, не препятствует повторному обращению заявителя в Администрацию (Уполномоченный орган) за предоставлением муниципальной услуги.</w:t>
      </w:r>
    </w:p>
    <w:p w:rsidR="006F6A70" w:rsidRDefault="006F6A70" w:rsidP="006F6A70">
      <w:pPr>
        <w:spacing w:after="0" w:line="240" w:lineRule="auto"/>
        <w:ind w:firstLine="709"/>
        <w:jc w:val="both"/>
        <w:rPr>
          <w:b/>
        </w:rPr>
      </w:pPr>
    </w:p>
    <w:p w:rsidR="006F6A70" w:rsidRDefault="006F6A70" w:rsidP="006F6A70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отказа </w:t>
      </w:r>
      <w:r>
        <w:rPr>
          <w:b/>
          <w:bCs/>
        </w:rPr>
        <w:br/>
        <w:t xml:space="preserve">в предоставлении муниципальной услуги, оставлении запроса </w:t>
      </w:r>
      <w:r>
        <w:rPr>
          <w:b/>
          <w:bCs/>
        </w:rPr>
        <w:br/>
        <w:t>о предоставлении муниципальной услуги без рассмотрения</w:t>
      </w:r>
    </w:p>
    <w:p w:rsidR="006F6A70" w:rsidRDefault="006F6A70" w:rsidP="006F6A70">
      <w:pPr>
        <w:spacing w:after="0" w:line="240" w:lineRule="auto"/>
        <w:jc w:val="center"/>
        <w:rPr>
          <w:b/>
          <w:bCs/>
        </w:rPr>
      </w:pPr>
    </w:p>
    <w:p w:rsidR="006F6A70" w:rsidRPr="00EE6D2B" w:rsidRDefault="006F6A70" w:rsidP="00D03B72">
      <w:pPr>
        <w:pStyle w:val="af9"/>
        <w:widowControl w:val="0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 </w:t>
      </w:r>
      <w:r w:rsidRPr="00EE6D2B">
        <w:t>Основания для приостановления предоставления муниципальной услуги отсутствуют.</w:t>
      </w:r>
    </w:p>
    <w:p w:rsidR="006F6A70" w:rsidRDefault="006F6A70" w:rsidP="00D03B72">
      <w:pPr>
        <w:pStyle w:val="af9"/>
        <w:widowControl w:val="0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 xml:space="preserve">Основания для отказа в предоставлении муниципальной услуги: </w:t>
      </w:r>
    </w:p>
    <w:p w:rsidR="006F6A70" w:rsidRPr="00EE6D2B" w:rsidRDefault="006F6A70" w:rsidP="006F6A70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2.15.1. В случае направления уведомления о планируемом сносе:</w:t>
      </w:r>
    </w:p>
    <w:p w:rsidR="006F6A70" w:rsidRPr="00EE6D2B" w:rsidRDefault="006F6A70" w:rsidP="006F6A70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EE6D2B">
        <w:t xml:space="preserve">б) </w:t>
      </w:r>
      <w:r>
        <w:t>заявитель</w:t>
      </w:r>
      <w:r w:rsidRPr="00EE6D2B">
        <w:t xml:space="preserve"> </w:t>
      </w:r>
      <w:r>
        <w:t>не является правообладателем объекта капитального строительства;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в) уведомление о планируемом сносе содержит сведения об объекте, который не является объектом капитального строительства;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наследия; 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2.15.2. В случае направления уведомления о завершении сноса:</w:t>
      </w:r>
    </w:p>
    <w:p w:rsidR="00A65A40" w:rsidRDefault="006F6A70" w:rsidP="006F6A70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а) документы (сведения), представленные заявителем, противоречат </w:t>
      </w:r>
    </w:p>
    <w:p w:rsidR="00A65A40" w:rsidRDefault="00A65A40" w:rsidP="00A65A40">
      <w:pPr>
        <w:pStyle w:val="af9"/>
        <w:widowControl w:val="0"/>
        <w:tabs>
          <w:tab w:val="left" w:pos="567"/>
        </w:tabs>
        <w:spacing w:after="0" w:line="240" w:lineRule="auto"/>
        <w:ind w:left="0"/>
        <w:jc w:val="both"/>
      </w:pPr>
    </w:p>
    <w:p w:rsidR="00A65A40" w:rsidRDefault="00A65A40" w:rsidP="00A65A40">
      <w:pPr>
        <w:pStyle w:val="af9"/>
        <w:widowControl w:val="0"/>
        <w:tabs>
          <w:tab w:val="left" w:pos="567"/>
        </w:tabs>
        <w:spacing w:after="0" w:line="240" w:lineRule="auto"/>
        <w:ind w:left="0"/>
        <w:jc w:val="both"/>
      </w:pPr>
    </w:p>
    <w:p w:rsidR="006F6A70" w:rsidRDefault="006F6A70" w:rsidP="00A65A40">
      <w:pPr>
        <w:pStyle w:val="af9"/>
        <w:widowControl w:val="0"/>
        <w:tabs>
          <w:tab w:val="left" w:pos="567"/>
        </w:tabs>
        <w:spacing w:after="0" w:line="240" w:lineRule="auto"/>
        <w:ind w:left="0"/>
        <w:jc w:val="both"/>
      </w:pPr>
      <w:r>
        <w:t>документам (сведениям), полученным в рамках межведомственного взаимодействия;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б) отсутствие документов (сведений), предусмотренных нормативными правовыми актами Российской Федерации.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2.16.</w:t>
      </w:r>
      <w:r>
        <w:tab/>
      </w:r>
      <w:r w:rsidRPr="00EE6D2B">
        <w:t xml:space="preserve">Решение об отказе в предоставлении муниципальной услуги с указанием оснований для отказа оформляется по форме согласно приложению № </w:t>
      </w:r>
      <w:r>
        <w:t>4</w:t>
      </w:r>
      <w:r w:rsidRPr="00EE6D2B">
        <w:t xml:space="preserve"> к настоящему Административному регламенту. </w:t>
      </w:r>
    </w:p>
    <w:p w:rsidR="006F6A70" w:rsidRPr="00EE6D2B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2.17. </w:t>
      </w:r>
      <w:r w:rsidRPr="00EE6D2B"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>
        <w:t>(</w:t>
      </w:r>
      <w:r w:rsidRPr="00EE6D2B">
        <w:t xml:space="preserve">либо </w:t>
      </w:r>
      <w:r>
        <w:t xml:space="preserve">уведомления </w:t>
      </w:r>
      <w:r w:rsidRPr="00EE6D2B">
        <w:rPr>
          <w:bCs/>
        </w:rPr>
        <w:t>о завершении сноса)</w:t>
      </w:r>
      <w:r w:rsidRPr="00EE6D2B">
        <w:t xml:space="preserve"> по форме согласно приложению № </w:t>
      </w:r>
      <w:r>
        <w:t>3</w:t>
      </w:r>
      <w:r w:rsidRPr="00EE6D2B">
        <w:t xml:space="preserve"> к настоящему Административному регламенту.</w:t>
      </w:r>
    </w:p>
    <w:p w:rsidR="006F6A70" w:rsidRDefault="006F6A70" w:rsidP="006F6A70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услуг, которые являются необходимыми и обязательными </w:t>
      </w:r>
      <w:r>
        <w:rPr>
          <w:b/>
          <w:bCs/>
        </w:rPr>
        <w:br/>
        <w:t xml:space="preserve">для предоставления муниципальной услуги, в том числе сведения </w:t>
      </w:r>
      <w:r>
        <w:rPr>
          <w:b/>
          <w:bCs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государственной пошлины </w:t>
      </w:r>
      <w:r>
        <w:rPr>
          <w:b/>
          <w:bCs/>
        </w:rPr>
        <w:br/>
        <w:t>или иной платы, взимаемой за предоставление муниципальной услуги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 предоставление муниципальной услуги плата не взимается.</w:t>
      </w:r>
    </w:p>
    <w:p w:rsidR="006F6A70" w:rsidRDefault="006F6A70" w:rsidP="006F6A70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b/>
          <w:bCs/>
        </w:rPr>
        <w:br/>
        <w:t>о методике расчета размера такой платы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Максимальный срок ожидания в очереди при подаче запроса </w:t>
      </w:r>
      <w:r>
        <w:rPr>
          <w:b/>
          <w:bCs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A65A40" w:rsidRDefault="006F6A70" w:rsidP="00D03B72">
      <w:pPr>
        <w:pStyle w:val="af9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Прием граждан при наличии технической возможности ведется с помощью электронной системы управления очередью, при этом учитываются </w:t>
      </w:r>
    </w:p>
    <w:p w:rsidR="00A65A40" w:rsidRDefault="00A65A40" w:rsidP="00A65A40">
      <w:pPr>
        <w:autoSpaceDE w:val="0"/>
        <w:autoSpaceDN w:val="0"/>
        <w:adjustRightInd w:val="0"/>
        <w:spacing w:after="0" w:line="240" w:lineRule="auto"/>
        <w:jc w:val="both"/>
      </w:pPr>
    </w:p>
    <w:p w:rsidR="00A65A40" w:rsidRDefault="00A65A40" w:rsidP="00A65A40">
      <w:pPr>
        <w:autoSpaceDE w:val="0"/>
        <w:autoSpaceDN w:val="0"/>
        <w:adjustRightInd w:val="0"/>
        <w:spacing w:after="0" w:line="240" w:lineRule="auto"/>
        <w:jc w:val="both"/>
      </w:pPr>
    </w:p>
    <w:p w:rsidR="006F6A70" w:rsidRDefault="006F6A70" w:rsidP="00A65A40">
      <w:pPr>
        <w:autoSpaceDE w:val="0"/>
        <w:autoSpaceDN w:val="0"/>
        <w:adjustRightInd w:val="0"/>
        <w:spacing w:after="0" w:line="240" w:lineRule="auto"/>
        <w:jc w:val="both"/>
      </w:pPr>
      <w:r>
        <w:t>заявители, осуществившие предварительную запись по телефону либо через ЕПГ</w:t>
      </w:r>
      <w:proofErr w:type="gramStart"/>
      <w:r>
        <w:t>У(</w:t>
      </w:r>
      <w:proofErr w:type="gramEnd"/>
      <w:r>
        <w:t>РПГУ).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не превышает 15 минут.</w:t>
      </w:r>
    </w:p>
    <w:p w:rsidR="006F6A70" w:rsidRDefault="006F6A70" w:rsidP="006F6A70">
      <w:pPr>
        <w:spacing w:after="0" w:line="240" w:lineRule="auto"/>
        <w:ind w:firstLine="709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36"/>
        </w:numPr>
        <w:spacing w:after="0" w:line="240" w:lineRule="auto"/>
        <w:ind w:left="0" w:firstLine="709"/>
        <w:jc w:val="both"/>
      </w:pPr>
      <w:r>
        <w:t xml:space="preserve"> Регистрация </w:t>
      </w:r>
      <w:bookmarkStart w:id="1" w:name="_Hlk72928385"/>
      <w:r>
        <w:t>уведомления о планируемом сносе, уведомления о завершении сноса</w:t>
      </w:r>
      <w:bookmarkEnd w:id="1"/>
      <w:r>
        <w:t>, представленного в Администрацию способами, указанными в пункте 2.9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6F6A70" w:rsidRDefault="006F6A70" w:rsidP="006F6A70">
      <w:pPr>
        <w:pStyle w:val="af9"/>
        <w:spacing w:after="0" w:line="240" w:lineRule="auto"/>
        <w:ind w:left="0" w:firstLine="709"/>
        <w:jc w:val="both"/>
      </w:pPr>
      <w:r>
        <w:t>Датой поступления уведомления о планируемом сносе, уведомления о завершении сноса в форме электронного документа способом, указанным в подпункте «а» пункта 2.9 настоящего Административного регламента, считается день направления заявителю электронного сообщения о поступлении таких уведомления и документов.</w:t>
      </w:r>
    </w:p>
    <w:p w:rsidR="006F6A70" w:rsidRDefault="006F6A70" w:rsidP="006F6A70">
      <w:pPr>
        <w:pStyle w:val="af9"/>
        <w:spacing w:after="0" w:line="240" w:lineRule="auto"/>
        <w:ind w:left="0" w:firstLine="709"/>
        <w:jc w:val="both"/>
      </w:pPr>
      <w:r>
        <w:t>Датой поступления уведомления о планируемом сносе, уведомления о завершении сноса способом, указанным в подпункте «б» пункта 2.9 настоящего Административного регламента, считается день подачи таких уведомления и документов. 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 таких уведомления и документов.</w:t>
      </w:r>
    </w:p>
    <w:p w:rsidR="006F6A70" w:rsidRDefault="006F6A70" w:rsidP="006F6A70">
      <w:pPr>
        <w:spacing w:after="0" w:line="240" w:lineRule="auto"/>
        <w:ind w:firstLine="709"/>
        <w:jc w:val="both"/>
      </w:pPr>
      <w:r>
        <w:t>В случае направления уведомления о планируемом сносе, уведомления о завершении сноса в электронной форме способом, указанным в подпункте «а» пункта 2.9 настоящего Административного регламента, вне рабочего времени Администрации либо в выходной, нерабочий праздничный день днем поступления такого уведомления считается первый рабочий день, следующий за днем направления указанного уведомления.</w:t>
      </w:r>
    </w:p>
    <w:p w:rsidR="006F6A70" w:rsidRDefault="006F6A70" w:rsidP="006F6A70">
      <w:pPr>
        <w:spacing w:after="0" w:line="240" w:lineRule="auto"/>
        <w:ind w:firstLine="709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муниципальная услуга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F6A70" w:rsidRDefault="006F6A70" w:rsidP="00D03B72">
      <w:pPr>
        <w:pStyle w:val="af9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65A40" w:rsidRDefault="00A65A40" w:rsidP="006F6A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A65A40" w:rsidRDefault="00A65A40" w:rsidP="006F6A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6F6A70" w:rsidRDefault="006F6A70" w:rsidP="006F6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    1995 г. № 181-ФЗ «О социальной защите инвалидов в Российской Федерации»           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средств, за исключением случаев, предусмотренных правилами дорожного движения.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F6A70" w:rsidRDefault="006F6A70" w:rsidP="00D03B72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:rsidR="006F6A70" w:rsidRDefault="006F6A70" w:rsidP="00D03B72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:rsidR="006F6A70" w:rsidRDefault="006F6A70" w:rsidP="00D03B72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:rsidR="006F6A70" w:rsidRDefault="006F6A70" w:rsidP="00D03B72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:rsidR="006F6A70" w:rsidRDefault="006F6A70" w:rsidP="00D03B72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:rsidR="006F6A70" w:rsidRDefault="006F6A70" w:rsidP="00D03B72">
      <w:pPr>
        <w:pStyle w:val="af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противопожарной системой и средствами пожаротушения;</w:t>
      </w:r>
    </w:p>
    <w:p w:rsidR="006F6A70" w:rsidRDefault="006F6A70" w:rsidP="00D03B72">
      <w:pPr>
        <w:pStyle w:val="af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системой оповещения о возникновении чрезвычайной ситуации;</w:t>
      </w:r>
    </w:p>
    <w:p w:rsidR="006F6A70" w:rsidRDefault="006F6A70" w:rsidP="00D03B72">
      <w:pPr>
        <w:pStyle w:val="af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средствами оказания первой медицинской помощи;</w:t>
      </w:r>
    </w:p>
    <w:p w:rsidR="006F6A70" w:rsidRDefault="006F6A70" w:rsidP="00D03B72">
      <w:pPr>
        <w:pStyle w:val="af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65A40" w:rsidRDefault="00A65A4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65A40" w:rsidRDefault="00A65A4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6F6A70" w:rsidRDefault="006F6A70" w:rsidP="00D03B72">
      <w:pPr>
        <w:pStyle w:val="af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:rsidR="006F6A70" w:rsidRDefault="006F6A70" w:rsidP="00D03B72">
      <w:pPr>
        <w:pStyle w:val="af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6F6A70" w:rsidRDefault="006F6A70" w:rsidP="00D03B72">
      <w:pPr>
        <w:pStyle w:val="af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инвалидам обеспечиваются:</w:t>
      </w:r>
    </w:p>
    <w:p w:rsidR="006F6A70" w:rsidRDefault="006F6A70" w:rsidP="00D03B72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F6A70" w:rsidRDefault="006F6A70" w:rsidP="00D03B72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F6A70" w:rsidRDefault="006F6A70" w:rsidP="00D03B72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6F6A70" w:rsidRDefault="006F6A70" w:rsidP="00D03B72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F6A70" w:rsidRDefault="006F6A70" w:rsidP="00D03B72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6A70" w:rsidRDefault="006F6A70" w:rsidP="00D03B72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F6A70" w:rsidRDefault="006F6A70" w:rsidP="00D03B72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AA3FD3"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</w:t>
      </w:r>
      <w:r>
        <w:t>;</w:t>
      </w:r>
      <w:proofErr w:type="gramEnd"/>
    </w:p>
    <w:p w:rsidR="006F6A70" w:rsidRDefault="006F6A70" w:rsidP="00D03B72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Показатели доступности и качества предоставления </w:t>
      </w:r>
      <w:r>
        <w:rPr>
          <w:b/>
          <w:bCs/>
        </w:rPr>
        <w:br/>
        <w:t>муниципальной услуги</w:t>
      </w:r>
    </w:p>
    <w:p w:rsidR="00E03267" w:rsidRDefault="00E03267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</w:p>
    <w:p w:rsidR="00E03267" w:rsidRDefault="00E03267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ЕПГУ (РПГУ), ГИСОГД РБ (при наличии технической возможности) либо через многофункциональный центр</w:t>
      </w:r>
      <w:r w:rsidRPr="00307EC7">
        <w:rPr>
          <w:lang w:eastAsia="ru-RU"/>
        </w:rPr>
        <w:t>.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получения заявителем уведомлений о предоставлении муниципальной услуги с помощью ЕПГУ (РПГУ), ГИСОГД РБ (при наличии технической возможности).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F6A70" w:rsidRDefault="006F6A70" w:rsidP="00D03B72">
      <w:pPr>
        <w:pStyle w:val="af9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качества предоставления муниципальной услуги являются: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нарушений установленных сроков в процессе предоставления муниципальной услуги.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отсутствие заявлений об оспаривании решений, действий (бездействия) </w:t>
      </w:r>
      <w:proofErr w:type="spellStart"/>
      <w:r>
        <w:t>Администраци</w:t>
      </w:r>
      <w:proofErr w:type="spellEnd"/>
      <w:r>
        <w:t xml:space="preserve">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F6A70" w:rsidRDefault="006F6A70" w:rsidP="006F6A70">
      <w:pPr>
        <w:spacing w:after="0" w:line="240" w:lineRule="auto"/>
        <w:ind w:firstLine="709"/>
      </w:pPr>
    </w:p>
    <w:p w:rsidR="00E03267" w:rsidRDefault="00E03267" w:rsidP="006F6A70">
      <w:pPr>
        <w:spacing w:after="0" w:line="240" w:lineRule="auto"/>
        <w:jc w:val="center"/>
        <w:outlineLvl w:val="2"/>
        <w:rPr>
          <w:b/>
          <w:bCs/>
        </w:rPr>
      </w:pPr>
    </w:p>
    <w:p w:rsidR="00E03267" w:rsidRDefault="00E03267" w:rsidP="006F6A70">
      <w:pPr>
        <w:spacing w:after="0" w:line="240" w:lineRule="auto"/>
        <w:jc w:val="center"/>
        <w:outlineLvl w:val="2"/>
        <w:rPr>
          <w:b/>
          <w:bCs/>
        </w:rPr>
      </w:pPr>
    </w:p>
    <w:p w:rsidR="00E03267" w:rsidRDefault="00E03267" w:rsidP="006F6A70">
      <w:pPr>
        <w:spacing w:after="0" w:line="240" w:lineRule="auto"/>
        <w:jc w:val="center"/>
        <w:outlineLvl w:val="2"/>
        <w:rPr>
          <w:b/>
          <w:bCs/>
        </w:rPr>
      </w:pPr>
    </w:p>
    <w:p w:rsidR="00E03267" w:rsidRDefault="00E03267" w:rsidP="006F6A70">
      <w:pPr>
        <w:spacing w:after="0" w:line="240" w:lineRule="auto"/>
        <w:jc w:val="center"/>
        <w:outlineLvl w:val="2"/>
        <w:rPr>
          <w:b/>
          <w:bCs/>
        </w:rPr>
      </w:pPr>
    </w:p>
    <w:p w:rsidR="00E03267" w:rsidRDefault="00E03267" w:rsidP="006F6A70">
      <w:pPr>
        <w:spacing w:after="0" w:line="240" w:lineRule="auto"/>
        <w:jc w:val="center"/>
        <w:outlineLvl w:val="2"/>
        <w:rPr>
          <w:b/>
          <w:bCs/>
        </w:rPr>
      </w:pPr>
    </w:p>
    <w:p w:rsidR="00E03267" w:rsidRDefault="00E03267" w:rsidP="006F6A70">
      <w:pPr>
        <w:spacing w:after="0" w:line="240" w:lineRule="auto"/>
        <w:jc w:val="center"/>
        <w:outlineLvl w:val="2"/>
        <w:rPr>
          <w:b/>
          <w:bCs/>
        </w:rPr>
      </w:pPr>
    </w:p>
    <w:p w:rsidR="006F6A70" w:rsidRDefault="006F6A70" w:rsidP="006F6A70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F6A70" w:rsidRDefault="006F6A70" w:rsidP="006F6A70">
      <w:pPr>
        <w:spacing w:after="0" w:line="240" w:lineRule="auto"/>
        <w:ind w:firstLine="709"/>
        <w:jc w:val="center"/>
      </w:pPr>
    </w:p>
    <w:p w:rsidR="006F6A70" w:rsidRPr="00EE6D2B" w:rsidRDefault="006F6A70" w:rsidP="00D03B72">
      <w:pPr>
        <w:pStyle w:val="af9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Заявителям обеспечивается возможность направления </w:t>
      </w:r>
      <w:r>
        <w:t>уведомления о планируемом сносе, уведомления о завершении сноса</w:t>
      </w:r>
      <w:r w:rsidRPr="00EE6D2B">
        <w:t xml:space="preserve"> и прилагаемых документов в форме электронных документов посредством ЕПГУ</w:t>
      </w:r>
      <w:r>
        <w:t xml:space="preserve"> (РПГУ)</w:t>
      </w:r>
      <w:r w:rsidRPr="00EE6D2B">
        <w:t>, ГИСОГД РБ (при наличии технической возможности).</w:t>
      </w:r>
    </w:p>
    <w:p w:rsidR="006F6A70" w:rsidRPr="00EE6D2B" w:rsidRDefault="006F6A70" w:rsidP="006F6A7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В этом случае заявитель или его представитель авторизуется на ЕПГУ</w:t>
      </w:r>
      <w:r>
        <w:t xml:space="preserve"> (РПГУ)</w:t>
      </w:r>
      <w:r w:rsidRPr="00EE6D2B">
        <w:t xml:space="preserve"> посредством подтвержденной учетной записи в ЕСИА, заполняет </w:t>
      </w:r>
      <w:r>
        <w:t>уведомление о планируемом сносе, уведомление о завершении сноса</w:t>
      </w:r>
      <w:r w:rsidRPr="00EE6D2B">
        <w:t xml:space="preserve"> с использованием специальной интерактивной формы в электронном виде.</w:t>
      </w:r>
    </w:p>
    <w:p w:rsidR="006F6A70" w:rsidRPr="00EE6D2B" w:rsidRDefault="006F6A70" w:rsidP="006F6A7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Заполненное </w:t>
      </w:r>
      <w:r>
        <w:t xml:space="preserve">уведомление о планируемом сносе, уведомление о завершении сноса </w:t>
      </w:r>
      <w:r w:rsidRPr="00EE6D2B">
        <w:t>отправляется заявителем вместе с прикрепленными электронными образами документов, необходимыми для предоставления муниципальной у</w:t>
      </w:r>
      <w:r>
        <w:t>слуги, в Администрацию</w:t>
      </w:r>
      <w:r w:rsidRPr="00EE6D2B">
        <w:t xml:space="preserve">. При авторизации в ЕСИА </w:t>
      </w:r>
      <w:r>
        <w:t>такое уведомление</w:t>
      </w:r>
      <w:r w:rsidRPr="00EE6D2B">
        <w:t xml:space="preserve"> считается подписанным простой электронной подписью заявителя, представителя, уполномоченного на подписание </w:t>
      </w:r>
      <w:r>
        <w:t>уведомления</w:t>
      </w:r>
      <w:r w:rsidRPr="00EE6D2B">
        <w:t xml:space="preserve">. </w:t>
      </w:r>
    </w:p>
    <w:p w:rsidR="006F6A70" w:rsidRPr="00EE6D2B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Уведомление о планируемом сносе, уведомление о завершении сноса</w:t>
      </w:r>
      <w:r w:rsidRPr="00EE6D2B">
        <w:t>, при наличии возможности, с помощью подсистемы взаимодействия с ЕПГУ</w:t>
      </w:r>
      <w:r>
        <w:t xml:space="preserve"> (РПГУ)</w:t>
      </w:r>
      <w:r w:rsidRPr="00EE6D2B">
        <w:t xml:space="preserve"> направляется в муниципальную компоненту ГИСОГД РБ, где посредством ГИСОГД РБ, в том числе в автоматизированном режиме, осуществляется регистрация </w:t>
      </w:r>
      <w:r>
        <w:t>такого уведомления</w:t>
      </w:r>
      <w:r w:rsidRPr="00EE6D2B"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</w:t>
      </w:r>
      <w:proofErr w:type="gramEnd"/>
      <w:r w:rsidRPr="00EE6D2B">
        <w:t xml:space="preserve"> личный кабинет заявителя на ЕПГУ (</w:t>
      </w:r>
      <w:r>
        <w:t>РПГУ) либо ГИСОГД РБ</w:t>
      </w:r>
      <w:r w:rsidRPr="00EE6D2B">
        <w:t xml:space="preserve">. </w:t>
      </w:r>
    </w:p>
    <w:p w:rsidR="006F6A70" w:rsidRPr="00EE6D2B" w:rsidRDefault="006F6A70" w:rsidP="006F6A70">
      <w:pPr>
        <w:pStyle w:val="af9"/>
        <w:spacing w:after="0" w:line="240" w:lineRule="auto"/>
        <w:ind w:left="0" w:firstLine="709"/>
        <w:jc w:val="both"/>
        <w:rPr>
          <w:bCs/>
        </w:rPr>
      </w:pPr>
      <w:proofErr w:type="gramStart"/>
      <w:r w:rsidRPr="00EE6D2B">
        <w:rPr>
          <w:bCs/>
        </w:rPr>
        <w:t>Результаты предоставления муниципальной услуги, указанные в пункте 2.</w:t>
      </w:r>
      <w:r>
        <w:rPr>
          <w:bCs/>
        </w:rPr>
        <w:t>5</w:t>
      </w:r>
      <w:r w:rsidRPr="00EE6D2B">
        <w:rPr>
          <w:bCs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EE6D2B">
        <w:t xml:space="preserve"> </w:t>
      </w:r>
      <w:r>
        <w:t xml:space="preserve">(РПГУ) либо в </w:t>
      </w:r>
      <w:r w:rsidRPr="00EE6D2B">
        <w:t>ГИСОГД РБ</w:t>
      </w:r>
      <w:r w:rsidRPr="00EE6D2B">
        <w:rPr>
          <w:bCs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</w:t>
      </w:r>
      <w:r>
        <w:rPr>
          <w:bCs/>
        </w:rPr>
        <w:t xml:space="preserve">в случае представления документов в электронной форме </w:t>
      </w:r>
      <w:r>
        <w:t>способом, указанным в подпункте «а» пункта 2.9 настоящего Административного регламента</w:t>
      </w:r>
      <w:r w:rsidRPr="00EE6D2B">
        <w:rPr>
          <w:bCs/>
        </w:rPr>
        <w:t>.</w:t>
      </w:r>
      <w:proofErr w:type="gramEnd"/>
      <w:r>
        <w:rPr>
          <w:bCs/>
        </w:rPr>
        <w:t xml:space="preserve"> Р</w:t>
      </w:r>
      <w:r w:rsidRPr="00EE6D2B">
        <w:rPr>
          <w:bCs/>
        </w:rPr>
        <w:t xml:space="preserve"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</w:t>
      </w:r>
      <w:r w:rsidRPr="009D62AE">
        <w:rPr>
          <w:bCs/>
        </w:rPr>
        <w:t>6.7</w:t>
      </w:r>
      <w:r w:rsidRPr="00EE6D2B">
        <w:rPr>
          <w:bCs/>
        </w:rPr>
        <w:t xml:space="preserve"> настоящего Административного регламента.</w:t>
      </w:r>
    </w:p>
    <w:p w:rsidR="006F6A70" w:rsidRPr="00EE6D2B" w:rsidRDefault="006F6A70" w:rsidP="006F6A7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Предоставление муниципальной услуги по экстерриториальному принципу не осуществляется.</w:t>
      </w:r>
    </w:p>
    <w:p w:rsidR="006F6A70" w:rsidRDefault="006F6A70" w:rsidP="00D03B72">
      <w:pPr>
        <w:pStyle w:val="af9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</w:t>
      </w:r>
      <w:r>
        <w:t>, прилагаемые к уведомлению</w:t>
      </w:r>
      <w:r w:rsidRPr="00847B6D">
        <w:t xml:space="preserve"> </w:t>
      </w:r>
      <w:r w:rsidRPr="00EE6D2B">
        <w:t xml:space="preserve">в форме </w:t>
      </w:r>
      <w:r>
        <w:t>электронных документов, представляются в виде файлов с расширением</w:t>
      </w:r>
      <w:r w:rsidRPr="007D425A">
        <w:t xml:space="preserve"> *.</w:t>
      </w:r>
      <w:r w:rsidRPr="007D425A">
        <w:rPr>
          <w:lang w:val="en-US"/>
        </w:rPr>
        <w:t>RAR</w:t>
      </w:r>
      <w:r w:rsidRPr="007D425A">
        <w:t>, *.</w:t>
      </w:r>
      <w:r w:rsidRPr="007D425A">
        <w:rPr>
          <w:lang w:val="en-US"/>
        </w:rPr>
        <w:t>ZIP</w:t>
      </w:r>
      <w:r w:rsidRPr="007D425A">
        <w:t>, *.</w:t>
      </w:r>
      <w:r w:rsidRPr="007D425A">
        <w:rPr>
          <w:lang w:val="en-US"/>
        </w:rPr>
        <w:t>PDF</w:t>
      </w:r>
      <w:r w:rsidRPr="007D425A">
        <w:t>, *.</w:t>
      </w:r>
      <w:r w:rsidRPr="007D425A">
        <w:rPr>
          <w:lang w:val="en-US"/>
        </w:rPr>
        <w:t>JPG</w:t>
      </w:r>
      <w:r w:rsidRPr="007D425A">
        <w:t>, *.</w:t>
      </w:r>
      <w:r w:rsidRPr="007D425A">
        <w:rPr>
          <w:lang w:val="en-US"/>
        </w:rPr>
        <w:t>JPEG</w:t>
      </w:r>
      <w:r w:rsidRPr="007D425A">
        <w:t>, *.</w:t>
      </w:r>
      <w:r w:rsidRPr="007D425A">
        <w:rPr>
          <w:lang w:val="en-US"/>
        </w:rPr>
        <w:t>PNG</w:t>
      </w:r>
      <w:r w:rsidRPr="007D425A">
        <w:t>, *.</w:t>
      </w:r>
      <w:r w:rsidRPr="007D425A">
        <w:rPr>
          <w:lang w:val="en-US"/>
        </w:rPr>
        <w:t>BMP</w:t>
      </w:r>
      <w:r w:rsidRPr="007D425A">
        <w:t>, *.</w:t>
      </w:r>
      <w:r w:rsidRPr="007D425A">
        <w:rPr>
          <w:lang w:val="en-US"/>
        </w:rPr>
        <w:t>TIFF</w:t>
      </w:r>
      <w:r w:rsidRPr="007D425A">
        <w:t>, *.</w:t>
      </w:r>
      <w:r w:rsidRPr="007D425A">
        <w:rPr>
          <w:lang w:val="en-US"/>
        </w:rPr>
        <w:t>SIG</w:t>
      </w:r>
      <w:r w:rsidRPr="007D425A">
        <w:t>.</w:t>
      </w:r>
    </w:p>
    <w:p w:rsidR="006D4338" w:rsidRDefault="006D4338" w:rsidP="006D433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D4338" w:rsidRDefault="006D4338" w:rsidP="006D433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D4338" w:rsidRPr="007D425A" w:rsidRDefault="006D4338" w:rsidP="006D433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F6A70" w:rsidRPr="00EE6D2B" w:rsidRDefault="006F6A70" w:rsidP="00D03B72">
      <w:pPr>
        <w:pStyle w:val="af9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EE6D2B">
        <w:t>dpi</w:t>
      </w:r>
      <w:proofErr w:type="spellEnd"/>
      <w:r w:rsidRPr="00EE6D2B">
        <w:t xml:space="preserve"> (масштаб 1:1) с использованием следующих режимов:</w:t>
      </w:r>
    </w:p>
    <w:p w:rsidR="006F6A70" w:rsidRPr="00EE6D2B" w:rsidRDefault="006F6A70" w:rsidP="00D03B7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«черно-белый» (при отсутствии в документе графических изображений и (или) цветного текста);</w:t>
      </w:r>
    </w:p>
    <w:p w:rsidR="006F6A70" w:rsidRPr="00EE6D2B" w:rsidRDefault="006F6A70" w:rsidP="00D03B7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«оттенки серого» (при наличии в документе графических изображений, отличных от цветного графического изображения);</w:t>
      </w:r>
    </w:p>
    <w:p w:rsidR="006F6A70" w:rsidRPr="00EE6D2B" w:rsidRDefault="006F6A70" w:rsidP="00D03B7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6F6A70" w:rsidRPr="00EE6D2B" w:rsidRDefault="006F6A70" w:rsidP="00D03B72">
      <w:pPr>
        <w:pStyle w:val="af9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 в электронной форме, направляемые в форматах, предусмотренных пунктом 2.2</w:t>
      </w:r>
      <w:r>
        <w:t>7</w:t>
      </w:r>
      <w:r w:rsidRPr="00EE6D2B">
        <w:t xml:space="preserve"> настоящего Административного регламента, должны:</w:t>
      </w:r>
    </w:p>
    <w:p w:rsidR="006F6A70" w:rsidRPr="00EE6D2B" w:rsidRDefault="006F6A70" w:rsidP="006F6A7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>
        <w:t>28</w:t>
      </w:r>
      <w:r w:rsidRPr="00EE6D2B">
        <w:t xml:space="preserve"> настоящего Административного регламента);</w:t>
      </w:r>
    </w:p>
    <w:p w:rsidR="006F6A70" w:rsidRPr="00EE6D2B" w:rsidRDefault="006F6A70" w:rsidP="006F6A7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состоять из одного или нескольких файлов, каждый из которых содержит текстовую и (или) графическую информацию;</w:t>
      </w:r>
    </w:p>
    <w:p w:rsidR="006F6A70" w:rsidRPr="00EE6D2B" w:rsidRDefault="006F6A70" w:rsidP="006F6A7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6F6A70" w:rsidRPr="00EE6D2B" w:rsidRDefault="006F6A70" w:rsidP="006F6A7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EE6D2B">
        <w:t>–</w:t>
      </w:r>
      <w:r w:rsidRPr="00EE6D2B">
        <w:tab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  <w:proofErr w:type="gramEnd"/>
    </w:p>
    <w:p w:rsidR="006F6A70" w:rsidRPr="00EE6D2B" w:rsidRDefault="006F6A70" w:rsidP="006F6A70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6F6A70" w:rsidRPr="00EE6D2B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:rsidR="006F6A70" w:rsidRDefault="006F6A70" w:rsidP="006F6A70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6F6A70" w:rsidRDefault="006F6A70" w:rsidP="00D03B72">
      <w:pPr>
        <w:pStyle w:val="af9"/>
        <w:widowControl w:val="0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6D4338" w:rsidRDefault="006D4338" w:rsidP="006D4338">
      <w:pPr>
        <w:widowControl w:val="0"/>
        <w:tabs>
          <w:tab w:val="left" w:pos="567"/>
        </w:tabs>
        <w:spacing w:after="0" w:line="240" w:lineRule="auto"/>
        <w:jc w:val="both"/>
      </w:pPr>
    </w:p>
    <w:p w:rsidR="006D4338" w:rsidRDefault="006D4338" w:rsidP="006D4338">
      <w:pPr>
        <w:widowControl w:val="0"/>
        <w:tabs>
          <w:tab w:val="left" w:pos="567"/>
        </w:tabs>
        <w:spacing w:after="0" w:line="240" w:lineRule="auto"/>
        <w:jc w:val="both"/>
      </w:pPr>
    </w:p>
    <w:p w:rsidR="006D4338" w:rsidRDefault="006D4338" w:rsidP="006D4338">
      <w:pPr>
        <w:widowControl w:val="0"/>
        <w:tabs>
          <w:tab w:val="left" w:pos="567"/>
        </w:tabs>
        <w:spacing w:after="0" w:line="240" w:lineRule="auto"/>
        <w:jc w:val="both"/>
      </w:pPr>
    </w:p>
    <w:p w:rsidR="006F6A70" w:rsidRDefault="006F6A70" w:rsidP="00D03B72">
      <w:pPr>
        <w:pStyle w:val="af9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проверка документов и регистрация уведомления;</w:t>
      </w:r>
    </w:p>
    <w:p w:rsidR="006F6A70" w:rsidRDefault="006F6A70" w:rsidP="00D03B72">
      <w:pPr>
        <w:pStyle w:val="af9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получение сведений посредством </w:t>
      </w:r>
      <w:r>
        <w:rPr>
          <w:bCs/>
        </w:rPr>
        <w:t>системы межведомственного электронного взаимодействия</w:t>
      </w:r>
      <w:r w:rsidRPr="000F47EF">
        <w:rPr>
          <w:bCs/>
        </w:rPr>
        <w:t xml:space="preserve"> </w:t>
      </w:r>
      <w:r>
        <w:rPr>
          <w:bCs/>
        </w:rPr>
        <w:t>и направления запроса</w:t>
      </w:r>
      <w:r>
        <w:t>;</w:t>
      </w:r>
    </w:p>
    <w:p w:rsidR="006F6A70" w:rsidRDefault="006F6A70" w:rsidP="00D03B72">
      <w:pPr>
        <w:pStyle w:val="af9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рассмотрение документов и сведений;</w:t>
      </w:r>
    </w:p>
    <w:p w:rsidR="006F6A70" w:rsidRDefault="006F6A70" w:rsidP="00D03B72">
      <w:pPr>
        <w:pStyle w:val="af9"/>
        <w:numPr>
          <w:ilvl w:val="0"/>
          <w:numId w:val="18"/>
        </w:numPr>
        <w:spacing w:after="0" w:line="240" w:lineRule="auto"/>
        <w:ind w:left="0" w:firstLine="709"/>
        <w:jc w:val="both"/>
      </w:pPr>
      <w:r>
        <w:t>принятие решения;</w:t>
      </w:r>
    </w:p>
    <w:p w:rsidR="006F6A70" w:rsidRDefault="006F6A70" w:rsidP="00D03B72">
      <w:pPr>
        <w:pStyle w:val="af9"/>
        <w:numPr>
          <w:ilvl w:val="0"/>
          <w:numId w:val="18"/>
        </w:numPr>
        <w:spacing w:after="0" w:line="240" w:lineRule="auto"/>
        <w:ind w:left="0" w:firstLine="709"/>
        <w:jc w:val="both"/>
      </w:pPr>
      <w:r>
        <w:t>направление (выдача) заявителю результата предоставления муниципальной услуги.</w:t>
      </w:r>
    </w:p>
    <w:p w:rsidR="006F6A70" w:rsidRDefault="006F6A70" w:rsidP="006F6A70">
      <w:pPr>
        <w:pStyle w:val="af9"/>
        <w:widowControl w:val="0"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 xml:space="preserve">Описание административных процедур при </w:t>
      </w:r>
      <w:r w:rsidRPr="007D425A">
        <w:rPr>
          <w:bCs/>
        </w:rPr>
        <w:t>направлении уведомления о планируемом сносе</w:t>
      </w:r>
      <w:r>
        <w:rPr>
          <w:bCs/>
        </w:rPr>
        <w:t xml:space="preserve">, </w:t>
      </w:r>
      <w:r w:rsidRPr="007D425A">
        <w:rPr>
          <w:bCs/>
        </w:rPr>
        <w:t>уведомления о завершении сноса</w:t>
      </w:r>
      <w:r>
        <w:rPr>
          <w:b/>
        </w:rPr>
        <w:t xml:space="preserve"> </w:t>
      </w:r>
      <w:r>
        <w:rPr>
          <w:spacing w:val="-2"/>
        </w:rPr>
        <w:t>приведено в приложении      № 5 к настоящему Административному регламенту.</w:t>
      </w:r>
    </w:p>
    <w:p w:rsidR="006F6A70" w:rsidRDefault="006F6A70" w:rsidP="006F6A70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center"/>
        <w:rPr>
          <w:b/>
          <w:bCs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F6A70" w:rsidRPr="00EE6D2B" w:rsidRDefault="006F6A70" w:rsidP="00D03B72">
      <w:pPr>
        <w:pStyle w:val="af9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При предоставлении муниципальной услуги в электронной форме </w:t>
      </w:r>
      <w:r w:rsidRPr="00EE6D2B">
        <w:rPr>
          <w:color w:val="000000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>
        <w:rPr>
          <w:color w:val="000000"/>
        </w:rPr>
        <w:t xml:space="preserve"> (РПГУ)</w:t>
      </w:r>
      <w:r w:rsidRPr="00EE6D2B">
        <w:rPr>
          <w:color w:val="000000"/>
        </w:rPr>
        <w:t>, используемых при предоставлении муниципальной услуги.</w:t>
      </w:r>
    </w:p>
    <w:p w:rsidR="006F6A70" w:rsidRPr="00EE6D2B" w:rsidRDefault="006F6A70" w:rsidP="00D03B72">
      <w:pPr>
        <w:pStyle w:val="af9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При предоставлении муниципальной услуги в электронной форме заявителю обеспечиваются:</w:t>
      </w:r>
    </w:p>
    <w:p w:rsidR="006F6A70" w:rsidRPr="00EE6D2B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информации о порядке и сроках предоставления муниципальной услуги;</w:t>
      </w:r>
    </w:p>
    <w:p w:rsidR="006F6A70" w:rsidRPr="00EE6D2B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формирование </w:t>
      </w:r>
      <w:r>
        <w:t>уведомления о планируемом сносе, уведомления о завершении сноса</w:t>
      </w:r>
      <w:r w:rsidRPr="00EE6D2B" w:rsidDel="00781523">
        <w:t xml:space="preserve"> </w:t>
      </w:r>
      <w:r w:rsidRPr="00EE6D2B">
        <w:t xml:space="preserve">с </w:t>
      </w:r>
      <w:r w:rsidRPr="00EE6D2B">
        <w:rPr>
          <w:bCs/>
        </w:rPr>
        <w:t>критериями определения вариантов предоставления муниципальной услуги на основе типа заявителя</w:t>
      </w:r>
      <w:r w:rsidRPr="00EE6D2B">
        <w:t>;</w:t>
      </w:r>
    </w:p>
    <w:p w:rsidR="006F6A70" w:rsidRPr="00EE6D2B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прием и регистрация Админис</w:t>
      </w:r>
      <w:r>
        <w:t xml:space="preserve">трацией </w:t>
      </w:r>
      <w:r w:rsidRPr="00EE6D2B">
        <w:t xml:space="preserve"> </w:t>
      </w:r>
      <w:r>
        <w:t>уведомления о планируемом сносе, уведомления о завершении сноса</w:t>
      </w:r>
      <w:r w:rsidRPr="00EE6D2B" w:rsidDel="00781523">
        <w:t xml:space="preserve"> </w:t>
      </w:r>
      <w:r w:rsidRPr="00EE6D2B">
        <w:t>и иных документов, необходимых для предоставления муниципальной услуги;</w:t>
      </w:r>
    </w:p>
    <w:p w:rsidR="006F6A70" w:rsidRPr="00EE6D2B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результата предоставления муниципальной услуги;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получение сведений о ходе </w:t>
      </w:r>
      <w:r>
        <w:t>рассмотрения уведомления</w:t>
      </w:r>
      <w:r w:rsidRPr="00EE6D2B">
        <w:t>;</w:t>
      </w:r>
    </w:p>
    <w:p w:rsidR="006F6A70" w:rsidRDefault="006F6A70" w:rsidP="006F6A7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>
        <w:t>осуществление оценки качества предоставления муниципальной услуги;</w:t>
      </w:r>
    </w:p>
    <w:p w:rsidR="006F6A70" w:rsidRPr="00EE6D2B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досудебное (внесудебное) обжалование решений и действий (бездействия) Ад</w:t>
      </w:r>
      <w:r>
        <w:t xml:space="preserve">министрации </w:t>
      </w:r>
      <w:r w:rsidRPr="00EE6D2B">
        <w:t xml:space="preserve"> либо действия (бездействие) должностных лиц Админи</w:t>
      </w:r>
      <w:r>
        <w:t>страции</w:t>
      </w:r>
      <w:proofErr w:type="gramStart"/>
      <w:r>
        <w:t xml:space="preserve"> </w:t>
      </w:r>
      <w:r w:rsidRPr="00EE6D2B">
        <w:t>,</w:t>
      </w:r>
      <w:proofErr w:type="gramEnd"/>
      <w:r w:rsidRPr="00EE6D2B">
        <w:t xml:space="preserve"> предоставляющего муниципальную услугу, либо муниципального служащего.</w:t>
      </w:r>
    </w:p>
    <w:p w:rsidR="006F6A70" w:rsidRPr="00EE6D2B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Порядок осуществления административных процедур (действий)</w:t>
      </w:r>
      <w:r w:rsidRPr="00307EC7">
        <w:t xml:space="preserve"> 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в электронной форме</w:t>
      </w:r>
      <w:r w:rsidRPr="00307EC7">
        <w:t xml:space="preserve"> 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3.4. Формирование</w:t>
      </w:r>
      <w:r w:rsidRPr="00C003B3">
        <w:t xml:space="preserve"> </w:t>
      </w:r>
      <w:r>
        <w:t>уведомления о планируемом сносе, уведомления о завершении сноса.</w:t>
      </w:r>
    </w:p>
    <w:p w:rsidR="006D4338" w:rsidRDefault="006D4338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D4338" w:rsidRDefault="006D4338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D4338" w:rsidRDefault="006D4338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у</w:t>
      </w:r>
      <w:r>
        <w:rPr>
          <w:bCs/>
        </w:rPr>
        <w:t xml:space="preserve">ведомления </w:t>
      </w:r>
      <w:r>
        <w:t>осуществляется посредством заполнения электронной формы на ЕПГУ (РПГУ) 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ЕПГУ (РПГУ) размещаются образцы заполнения электронной формы уведомления</w:t>
      </w:r>
      <w:r>
        <w:rPr>
          <w:bCs/>
        </w:rPr>
        <w:t xml:space="preserve"> о планируемом сносе или уведомления о завершении сноса</w:t>
      </w:r>
      <w:r>
        <w:t>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Форматно-логическая проверка сформированного уведомления 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формировании уведомления</w:t>
      </w:r>
      <w:r>
        <w:rPr>
          <w:bCs/>
        </w:rPr>
        <w:t xml:space="preserve"> </w:t>
      </w:r>
      <w:r>
        <w:t>заявителю обеспечивается:</w:t>
      </w:r>
    </w:p>
    <w:p w:rsidR="006F6A70" w:rsidRDefault="006F6A70" w:rsidP="00D03B72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копирования и сохранения уведомления и иных документов, указанных в пунктах 2.8.1 и 2.8.2 настоящего Административного регламента, необходимых для предоставления муниципальной услуги;</w:t>
      </w:r>
    </w:p>
    <w:p w:rsidR="006F6A70" w:rsidRDefault="006F6A70" w:rsidP="00D03B72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печати на бумажном носителе копии электронной формы уведомления;</w:t>
      </w:r>
    </w:p>
    <w:p w:rsidR="006F6A70" w:rsidRDefault="006F6A70" w:rsidP="00D03B72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сохранение ранее введенных в электронную форму уведомления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:rsidR="006F6A70" w:rsidRDefault="006F6A70" w:rsidP="00D03B72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F6A70" w:rsidRDefault="006F6A70" w:rsidP="00D03B72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вернуться на любой из этапов заполнения электронной формы уведомления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F6A70" w:rsidRDefault="006F6A70" w:rsidP="00D03B72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доступа заявителя на ЕПГУ (РПГУ) либо в ГИСОГД РБ (при наличии технической возможности) к ранее поданным им уведомлениям в течение не менее одного года, а также частично сформированных уведомлений – в течение не менее 3 месяцев.</w:t>
      </w:r>
    </w:p>
    <w:p w:rsidR="006F6A70" w:rsidRDefault="006F6A70" w:rsidP="006F6A70">
      <w:pPr>
        <w:pStyle w:val="1"/>
        <w:numPr>
          <w:ilvl w:val="0"/>
          <w:numId w:val="0"/>
        </w:numPr>
        <w:spacing w:line="240" w:lineRule="auto"/>
        <w:ind w:firstLine="709"/>
      </w:pPr>
      <w:r>
        <w:t>Заявитель выполняет подачу уведомления. ЕПГУ (РПГУ) формирует запрос к ГИСОГД РБ: запрос с данными уведомления.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Сформированное и подписанное </w:t>
      </w:r>
      <w:proofErr w:type="gramStart"/>
      <w:r>
        <w:t>уведомление</w:t>
      </w:r>
      <w:proofErr w:type="gramEnd"/>
      <w:r>
        <w:t xml:space="preserve"> и документы, необходимые для предоставления муниципальной услуги, направляются в Администрацию  посредством ЕПГУ через муниципальную компоненту ГИСОГД РБ.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3.5. </w:t>
      </w:r>
      <w:r>
        <w:t>Проверка и регистрация уведомления и документов, необходимых для предоставления муниципальной услуги.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3.5.1. Администрация (Уполномоченный орган) обеспечивает:</w:t>
      </w:r>
    </w:p>
    <w:p w:rsidR="006F6A70" w:rsidRDefault="006F6A70" w:rsidP="00D03B72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уведомления и документов, необходимых для предоставления муниципальной услуги;</w:t>
      </w:r>
    </w:p>
    <w:p w:rsidR="006D4338" w:rsidRDefault="006D4338" w:rsidP="006D4338">
      <w:pPr>
        <w:autoSpaceDE w:val="0"/>
        <w:autoSpaceDN w:val="0"/>
        <w:adjustRightInd w:val="0"/>
        <w:spacing w:after="0" w:line="240" w:lineRule="auto"/>
        <w:jc w:val="both"/>
      </w:pPr>
    </w:p>
    <w:p w:rsidR="006D4338" w:rsidRDefault="006D4338" w:rsidP="006D4338">
      <w:pPr>
        <w:autoSpaceDE w:val="0"/>
        <w:autoSpaceDN w:val="0"/>
        <w:adjustRightInd w:val="0"/>
        <w:spacing w:after="0" w:line="240" w:lineRule="auto"/>
        <w:jc w:val="both"/>
      </w:pPr>
    </w:p>
    <w:p w:rsidR="006D4338" w:rsidRDefault="006D4338" w:rsidP="006D4338">
      <w:pPr>
        <w:autoSpaceDE w:val="0"/>
        <w:autoSpaceDN w:val="0"/>
        <w:adjustRightInd w:val="0"/>
        <w:spacing w:after="0" w:line="240" w:lineRule="auto"/>
        <w:jc w:val="both"/>
      </w:pPr>
    </w:p>
    <w:p w:rsidR="006F6A70" w:rsidRDefault="006F6A70" w:rsidP="00D03B72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направление заявителю электронных сообщений о поступлении уведомления либо об отказе в приеме к рассмотрению в срок не позднее одного рабочего дня с момента их подачи на ЕПГУ (РПГУ) 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  <w:proofErr w:type="gramEnd"/>
    </w:p>
    <w:p w:rsidR="006F6A70" w:rsidRDefault="006F6A70" w:rsidP="00D03B72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регистрацию уведомления </w:t>
      </w:r>
      <w:proofErr w:type="gramStart"/>
      <w:r>
        <w:t>в течение одного рабочего дня с момента направления заявителю электронного сообщения о поступлении уведомления без необходимости повторного представления заявителем таких документов на бумажном носителе</w:t>
      </w:r>
      <w:proofErr w:type="gramEnd"/>
      <w:r>
        <w:t xml:space="preserve">. </w:t>
      </w:r>
    </w:p>
    <w:p w:rsidR="006F6A70" w:rsidRDefault="006F6A70" w:rsidP="00D03B7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поступлении уведомления. </w:t>
      </w:r>
    </w:p>
    <w:p w:rsidR="006F6A70" w:rsidRDefault="006F6A70" w:rsidP="006F6A70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rPr>
          <w:spacing w:val="-6"/>
        </w:rPr>
        <w:t xml:space="preserve">При обнаружении во время приема уведомления оснований для отказа в приеме документов, предусмотренных пунктом 2.12 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>
        <w:rPr>
          <w:color w:val="000000"/>
        </w:rPr>
        <w:t xml:space="preserve">принимает решение об отказе в приеме поступивших документов </w:t>
      </w:r>
      <w:r>
        <w:rPr>
          <w:spacing w:val="-6"/>
        </w:rPr>
        <w:t>и</w:t>
      </w:r>
      <w:proofErr w:type="gramEnd"/>
      <w:r>
        <w:rPr>
          <w:spacing w:val="-6"/>
        </w:rPr>
        <w:t xml:space="preserve"> направляет данное решение заявителю (представителю)</w:t>
      </w:r>
      <w:r>
        <w:t>.</w:t>
      </w:r>
    </w:p>
    <w:p w:rsidR="006F6A70" w:rsidRDefault="006F6A70" w:rsidP="006F6A70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</w:t>
      </w:r>
      <w:proofErr w:type="gramStart"/>
      <w:r>
        <w:rPr>
          <w:bCs/>
        </w:rPr>
        <w:t xml:space="preserve">на бумажном носителе в день личного обращения за получением указанного решения в </w:t>
      </w:r>
      <w:r>
        <w:t xml:space="preserve">многофункциональном центре </w:t>
      </w:r>
      <w:r>
        <w:rPr>
          <w:bCs/>
        </w:rPr>
        <w:t>в порядке</w:t>
      </w:r>
      <w:proofErr w:type="gramEnd"/>
      <w:r>
        <w:rPr>
          <w:bCs/>
        </w:rPr>
        <w:t xml:space="preserve">, предусмотренном пунктом 6.7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  <w:r>
        <w:t xml:space="preserve"> 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>Предоставление муниципальной услуги начинается со дня направления заявителю электронного уведомления о приеме уведомления.</w:t>
      </w:r>
    </w:p>
    <w:p w:rsidR="006F6A70" w:rsidRDefault="006F6A70" w:rsidP="006F6A7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3.5.2. </w:t>
      </w:r>
      <w:r>
        <w:rPr>
          <w:color w:val="auto"/>
          <w:spacing w:val="-6"/>
          <w:sz w:val="28"/>
          <w:szCs w:val="28"/>
        </w:rPr>
        <w:t xml:space="preserve">Электронное уведомление становится доступным в ГИСОГД РБ для </w:t>
      </w:r>
      <w:r>
        <w:rPr>
          <w:color w:val="auto"/>
          <w:sz w:val="28"/>
          <w:szCs w:val="28"/>
        </w:rPr>
        <w:t>должностного лица Администрации</w:t>
      </w:r>
      <w:r w:rsidRPr="00307EC7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Уполномоченного органа), ответственного за прием и регистрацию уведомления (далее – ответственный специалист)</w:t>
      </w:r>
      <w:r>
        <w:rPr>
          <w:color w:val="auto"/>
          <w:spacing w:val="-6"/>
          <w:sz w:val="28"/>
          <w:szCs w:val="28"/>
        </w:rPr>
        <w:t>.</w:t>
      </w:r>
    </w:p>
    <w:p w:rsidR="006F6A70" w:rsidRDefault="006F6A70" w:rsidP="006F6A7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6F6A70" w:rsidRDefault="006F6A70" w:rsidP="006F6A7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электронных уведомлений, поступивших с ЕПГУ (РПГУ) </w:t>
      </w:r>
      <w:r w:rsidRPr="00307EC7">
        <w:rPr>
          <w:sz w:val="28"/>
          <w:szCs w:val="28"/>
        </w:rPr>
        <w:t>либо непосредственно в ГИСОГД РБ</w:t>
      </w:r>
      <w:r>
        <w:rPr>
          <w:sz w:val="28"/>
          <w:szCs w:val="28"/>
        </w:rPr>
        <w:t>, с периодичностью не реже двух раз в день;</w:t>
      </w:r>
    </w:p>
    <w:p w:rsidR="006F6A70" w:rsidRDefault="006F6A70" w:rsidP="006F6A7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уведомления и приложенные образы документов (документы);</w:t>
      </w:r>
    </w:p>
    <w:p w:rsidR="006F6A70" w:rsidRDefault="006F6A70" w:rsidP="006F6A7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3.6. Получение результата предоставления муниципальной услуги.</w:t>
      </w:r>
    </w:p>
    <w:p w:rsidR="006D4338" w:rsidRDefault="006D4338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D4338" w:rsidRDefault="006D4338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Заявителю обеспечивается возможность получения результата предоставления муниципальной услуги</w:t>
      </w:r>
      <w:r>
        <w:rPr>
          <w:bCs/>
        </w:rPr>
        <w:t xml:space="preserve"> в форме </w:t>
      </w:r>
      <w:r>
        <w:t xml:space="preserve">электронного документа, подписанного уполномоченным должностным лицом Администрации  с использованием усиленной квалифицированной электронной подписи, </w:t>
      </w:r>
      <w:r>
        <w:rPr>
          <w:bCs/>
        </w:rPr>
        <w:t xml:space="preserve">в личный кабинет ЕПГУ (РПГУ) </w:t>
      </w:r>
      <w:r>
        <w:t>либо в ГИСОГД РБ (</w:t>
      </w:r>
      <w:r>
        <w:rPr>
          <w:bCs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>
        <w:t>.</w:t>
      </w:r>
    </w:p>
    <w:p w:rsidR="006F6A70" w:rsidRDefault="006F6A70" w:rsidP="006F6A7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>
        <w:rPr>
          <w:sz w:val="28"/>
          <w:szCs w:val="28"/>
        </w:rPr>
        <w:t>Получение сведений о ходе выполнения уведомления.</w:t>
      </w:r>
    </w:p>
    <w:p w:rsidR="006F6A70" w:rsidRDefault="006F6A70" w:rsidP="006F6A7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Получение информации о ходе рассмотрения уведомления и о результате предоставления муниципальной услуги производится в личном кабинете на ЕПГУ (РПГУ) </w:t>
      </w:r>
      <w:r w:rsidRPr="00307EC7">
        <w:rPr>
          <w:sz w:val="28"/>
          <w:szCs w:val="28"/>
        </w:rPr>
        <w:t xml:space="preserve">либо в ГИСОГД РБ (в случае подачи </w:t>
      </w:r>
      <w:r>
        <w:rPr>
          <w:sz w:val="28"/>
          <w:szCs w:val="28"/>
        </w:rPr>
        <w:t>уведом</w:t>
      </w:r>
      <w:r w:rsidRPr="00307EC7">
        <w:rPr>
          <w:sz w:val="28"/>
          <w:szCs w:val="28"/>
        </w:rPr>
        <w:t xml:space="preserve">ления с использованием ГИСОГД РБ </w:t>
      </w:r>
      <w:r w:rsidRPr="00307EC7">
        <w:rPr>
          <w:bCs/>
          <w:sz w:val="28"/>
          <w:szCs w:val="28"/>
        </w:rPr>
        <w:t>при наличии технической возможности)</w:t>
      </w:r>
      <w:r w:rsidRPr="0030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авторизации в ЕСИА. Заявитель имеет возможность просматривать статус электронного уведомления, а также информацию о дальнейших действиях в личном кабинете по собственной инициативе, в любое </w:t>
      </w:r>
      <w:r>
        <w:rPr>
          <w:spacing w:val="-6"/>
          <w:sz w:val="28"/>
          <w:szCs w:val="28"/>
        </w:rPr>
        <w:t>время.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6F6A70" w:rsidRDefault="006F6A70" w:rsidP="00D03B72">
      <w:pPr>
        <w:pStyle w:val="af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уведомление о приеме и регистрации уведомления о планируемом сносе, уведомления о завершении сноса и иных документов, необходимых для предоставления муниципальной услуги, содержащее сведения о факте приема такого уведомления 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  <w:proofErr w:type="gramEnd"/>
    </w:p>
    <w:p w:rsidR="006F6A70" w:rsidRDefault="006F6A70" w:rsidP="00D03B72">
      <w:pPr>
        <w:pStyle w:val="af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F6A70" w:rsidRDefault="006F6A70" w:rsidP="00D03B72">
      <w:pPr>
        <w:pStyle w:val="af9"/>
        <w:numPr>
          <w:ilvl w:val="1"/>
          <w:numId w:val="22"/>
        </w:numPr>
        <w:spacing w:after="0" w:line="240" w:lineRule="auto"/>
        <w:ind w:left="0" w:firstLine="709"/>
        <w:jc w:val="both"/>
      </w:pPr>
      <w:proofErr w:type="gramStart"/>
      <w: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                    от 12 декабря 2012 г</w:t>
      </w:r>
      <w:proofErr w:type="gramEnd"/>
      <w:r>
        <w:t>. № 1284.</w:t>
      </w:r>
    </w:p>
    <w:p w:rsidR="006F6A70" w:rsidRDefault="006F6A70" w:rsidP="00D03B72">
      <w:pPr>
        <w:pStyle w:val="af9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Досудебное (внесудебное) обжалование решений и действий (бездействия) Администрации  либо действия (бездействие) должностных лиц Администрации</w:t>
      </w:r>
      <w:proofErr w:type="gramStart"/>
      <w:r>
        <w:t xml:space="preserve"> ,</w:t>
      </w:r>
      <w:proofErr w:type="gramEnd"/>
      <w:r>
        <w:t xml:space="preserve"> либо муниципального служащего.</w:t>
      </w:r>
    </w:p>
    <w:p w:rsidR="006D4338" w:rsidRDefault="006D4338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D4338" w:rsidRDefault="006D4338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D4338" w:rsidRDefault="006D4338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Заявителю обеспечивается возможность направления жалобы на решения, действия или бездействие Администрации</w:t>
      </w:r>
      <w:proofErr w:type="gramStart"/>
      <w:r>
        <w:t xml:space="preserve"> ,</w:t>
      </w:r>
      <w:proofErr w:type="gramEnd"/>
      <w:r>
        <w:t xml:space="preserve"> должностного лица Администрации  либо муниципального служащего в соответствии со </w:t>
      </w:r>
      <w:hyperlink r:id="rId8" w:history="1">
        <w:r>
          <w:rPr>
            <w:rStyle w:val="a5"/>
            <w:color w:val="auto"/>
          </w:rPr>
          <w:t>статьей 11.2</w:t>
        </w:r>
      </w:hyperlink>
      <w:r>
        <w:t xml:space="preserve"> Федерального закона № 210-ФЗ и в порядке, установленном </w:t>
      </w:r>
      <w:hyperlink r:id="rId9" w:history="1">
        <w:r>
          <w:rPr>
            <w:rStyle w:val="a5"/>
            <w:color w:val="auto"/>
          </w:rPr>
          <w:t>постановлением</w:t>
        </w:r>
      </w:hyperlink>
      <w: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jc w:val="both"/>
      </w:pPr>
    </w:p>
    <w:p w:rsidR="006F6A70" w:rsidRDefault="006F6A70" w:rsidP="006F6A70">
      <w:pPr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>
        <w:rPr>
          <w:b/>
        </w:rPr>
        <w:br/>
        <w:t>а также принятием ими решений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структурных подразделений Администрации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>
        <w:t xml:space="preserve"> ,</w:t>
      </w:r>
      <w:proofErr w:type="gramEnd"/>
      <w:r>
        <w:t xml:space="preserve"> а также информация, содержащаяся </w:t>
      </w:r>
      <w:r>
        <w:rPr>
          <w:spacing w:val="-6"/>
        </w:rPr>
        <w:t>ГИСОГД РБ</w:t>
      </w:r>
      <w:r>
        <w:t>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Текущий контроль осуществляется путем проведения проверок:</w:t>
      </w:r>
    </w:p>
    <w:p w:rsidR="006F6A70" w:rsidRDefault="006F6A70" w:rsidP="00D03B7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:rsidR="006F6A70" w:rsidRDefault="006F6A70" w:rsidP="00D03B7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:rsidR="006F6A70" w:rsidRDefault="006F6A70" w:rsidP="00D03B72">
      <w:pPr>
        <w:pStyle w:val="af9"/>
        <w:numPr>
          <w:ilvl w:val="0"/>
          <w:numId w:val="2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:rsidR="006F6A70" w:rsidRDefault="006F6A70" w:rsidP="00D03B72">
      <w:pPr>
        <w:pStyle w:val="af9"/>
        <w:numPr>
          <w:ilvl w:val="0"/>
          <w:numId w:val="2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 информации, содержащейся в</w:t>
      </w:r>
      <w:r>
        <w:rPr>
          <w:spacing w:val="-6"/>
        </w:rPr>
        <w:t xml:space="preserve"> ГИСОГД РБ</w:t>
      </w:r>
      <w:r>
        <w:t>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</w:rPr>
        <w:br/>
        <w:t xml:space="preserve">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D4338" w:rsidRDefault="006D4338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D4338" w:rsidRDefault="006D4338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4.3. Плановые проверки осуществляются на основании годовых планов работы Администрации (Уполномоченного органа), структурных подразделений Администрации</w:t>
      </w:r>
      <w:proofErr w:type="gramStart"/>
      <w:r>
        <w:t xml:space="preserve"> ,</w:t>
      </w:r>
      <w:proofErr w:type="gramEnd"/>
      <w:r>
        <w:t xml:space="preserve"> предоставляющих и (или) участвующих в предоставлении муниципальной услуги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сроков предоставления муниципальной услуги;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положений настоящего Административного регламента;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Основанием для проведения внеплановых проверок являются:</w:t>
      </w:r>
    </w:p>
    <w:p w:rsidR="006F6A70" w:rsidRDefault="006F6A70" w:rsidP="00D03B7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F6A70" w:rsidRDefault="006F6A70" w:rsidP="00D03B7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Проверка осуществляется на основании приказа Администрации</w:t>
      </w:r>
      <w:proofErr w:type="gramStart"/>
      <w:r>
        <w:t xml:space="preserve"> .</w:t>
      </w:r>
      <w:proofErr w:type="gramEnd"/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структурных подразделений Администрации, проводившими проверку. Проверяемые лица под роспись знакомятся со справкой.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6D4338" w:rsidRDefault="006D4338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</w:p>
    <w:p w:rsidR="006D4338" w:rsidRDefault="006D4338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услуги, в том числе со стороны граждан, </w:t>
      </w:r>
      <w:r>
        <w:rPr>
          <w:b/>
        </w:rPr>
        <w:br/>
        <w:t>их объединений и организаций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4.7.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Граждане, их объединения и организации также имеют право: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4.8. Должностные лица Администрации структурных подразделений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6A70" w:rsidRPr="00307EC7" w:rsidRDefault="006F6A70" w:rsidP="006F6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Pr="00307EC7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</w:rPr>
        <w:t xml:space="preserve">многофункционального центра, </w:t>
      </w:r>
      <w:r w:rsidRPr="00307EC7">
        <w:rPr>
          <w:b/>
        </w:rPr>
        <w:t xml:space="preserve">а также их должностных лиц, </w:t>
      </w:r>
      <w:r>
        <w:rPr>
          <w:b/>
        </w:rPr>
        <w:t>работников</w:t>
      </w:r>
    </w:p>
    <w:p w:rsidR="006F6A70" w:rsidRDefault="006F6A70" w:rsidP="006F6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Информация для заявителя о его праве подать жалобу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6F6A70" w:rsidRDefault="006F6A70" w:rsidP="00D03B72">
      <w:pPr>
        <w:pStyle w:val="af9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t>в досудебном (внесудебном) порядке (далее – жалоба).</w:t>
      </w:r>
      <w:proofErr w:type="gramEnd"/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Органы местного самоуправления, организации и уполномоченные </w:t>
      </w:r>
      <w:r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6D4338" w:rsidRDefault="006D4338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D4338" w:rsidRDefault="006D4338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D4338" w:rsidRDefault="006D4338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 муниципальных услуг (функций) 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ЕПГУ (РПГУ),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proofErr w:type="gramStart"/>
      <w:r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>
        <w:rPr>
          <w:b/>
          <w:bCs/>
        </w:rPr>
        <w:br/>
        <w:t xml:space="preserve">и (или) решений, принятых (осуществленных) в ходе </w:t>
      </w:r>
      <w:r>
        <w:rPr>
          <w:b/>
          <w:bCs/>
        </w:rPr>
        <w:br/>
        <w:t>предоставления муниципальной услуги</w:t>
      </w:r>
      <w:proofErr w:type="gramEnd"/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5.4. Порядок досудебного (внесудебного) обжалования решений и действий (бездействия) Администрации</w:t>
      </w:r>
      <w:proofErr w:type="gramStart"/>
      <w:r>
        <w:t xml:space="preserve"> ,</w:t>
      </w:r>
      <w:proofErr w:type="gramEnd"/>
      <w:r>
        <w:t xml:space="preserve"> предоставляющего муниципальную услугу, а также его должностных лиц регулируется: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r w:rsidRPr="00307EC7">
        <w:t>законом</w:t>
      </w:r>
      <w:r>
        <w:t xml:space="preserve"> № 210-ФЗ;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постановлением Правительства Республики Башкортостан от 29 декабря 2012 г.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07EC7">
        <w:t>постановлением</w:t>
      </w:r>
      <w: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служащих).</w:t>
      </w:r>
    </w:p>
    <w:p w:rsidR="006F6A70" w:rsidRDefault="006F6A70" w:rsidP="006F6A70">
      <w:pPr>
        <w:spacing w:after="0" w:line="240" w:lineRule="auto"/>
        <w:ind w:firstLine="709"/>
        <w:jc w:val="center"/>
        <w:rPr>
          <w:b/>
          <w:bCs/>
        </w:rPr>
      </w:pPr>
    </w:p>
    <w:p w:rsidR="006D4338" w:rsidRDefault="006D4338" w:rsidP="006F6A70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</w:rPr>
      </w:pPr>
    </w:p>
    <w:p w:rsidR="006D4338" w:rsidRDefault="006D4338" w:rsidP="006F6A70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</w:rPr>
      </w:pPr>
    </w:p>
    <w:p w:rsidR="006F6A70" w:rsidRPr="00307EC7" w:rsidRDefault="006F6A70" w:rsidP="006F6A70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VI. Особенности выполнения административных процедур (действий) </w:t>
      </w:r>
      <w:r>
        <w:rPr>
          <w:b/>
        </w:rPr>
        <w:br/>
        <w:t xml:space="preserve">в многофункциональных центрах предоставления государственных </w:t>
      </w:r>
      <w:r>
        <w:rPr>
          <w:b/>
        </w:rPr>
        <w:br/>
        <w:t>и муниципальных услу</w:t>
      </w:r>
      <w:r w:rsidRPr="00307EC7">
        <w:rPr>
          <w:b/>
        </w:rPr>
        <w:t>г</w:t>
      </w:r>
    </w:p>
    <w:p w:rsidR="006F6A70" w:rsidRDefault="006F6A70" w:rsidP="006F6A70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</w:rPr>
      </w:pP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Исчерпывающий перечень административных процедур (действий) </w:t>
      </w:r>
      <w:r>
        <w:rPr>
          <w:b/>
        </w:rPr>
        <w:br/>
        <w:t xml:space="preserve">при предоставлении муниципальной услуги, выполняемых многофункциональными центрами предоставления </w:t>
      </w:r>
      <w:r>
        <w:rPr>
          <w:b/>
        </w:rPr>
        <w:br/>
        <w:t>государственных и муниципальных услуг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F6A70" w:rsidRDefault="006F6A70" w:rsidP="00D03B72">
      <w:pPr>
        <w:pStyle w:val="af9"/>
        <w:widowControl w:val="0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:rsidR="006F6A70" w:rsidRDefault="006F6A70" w:rsidP="00D03B72">
      <w:pPr>
        <w:pStyle w:val="af9"/>
        <w:numPr>
          <w:ilvl w:val="0"/>
          <w:numId w:val="28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F6A70" w:rsidRDefault="006F6A70" w:rsidP="00D03B72">
      <w:pPr>
        <w:pStyle w:val="af9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:rsidR="006F6A70" w:rsidRDefault="006F6A70" w:rsidP="00D03B72">
      <w:pPr>
        <w:pStyle w:val="af9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6F6A70" w:rsidRDefault="006F6A70" w:rsidP="00D03B72">
      <w:pPr>
        <w:pStyle w:val="af9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:rsidR="006F6A70" w:rsidRDefault="006F6A70" w:rsidP="006F6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</w:rPr>
      </w:pP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Информирование заявителей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6.2. </w:t>
      </w:r>
      <w:r>
        <w:t xml:space="preserve">Информирование заявителя многофункциональными центрами осуществляется следующими способами: </w:t>
      </w:r>
    </w:p>
    <w:p w:rsidR="006F6A70" w:rsidRDefault="006F6A70" w:rsidP="00D03B72">
      <w:pPr>
        <w:pStyle w:val="af9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>
        <w:rPr>
          <w:bCs/>
        </w:rPr>
        <w:t>в информационно-телекоммуникационной сети Интернет</w:t>
      </w:r>
      <w:r>
        <w:t xml:space="preserve"> по адресу: https://mfcrb.ru/ и информационных стендах многофункциональных центров;</w:t>
      </w:r>
    </w:p>
    <w:p w:rsidR="006D4338" w:rsidRDefault="006D4338" w:rsidP="006D4338">
      <w:pPr>
        <w:pStyle w:val="af9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</w:pPr>
    </w:p>
    <w:p w:rsidR="006D4338" w:rsidRDefault="006D4338" w:rsidP="006D4338">
      <w:pPr>
        <w:pStyle w:val="af9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</w:pPr>
    </w:p>
    <w:p w:rsidR="006D4338" w:rsidRDefault="006D4338" w:rsidP="006D4338">
      <w:pPr>
        <w:pStyle w:val="af9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</w:pPr>
    </w:p>
    <w:p w:rsidR="006F6A70" w:rsidRDefault="006F6A70" w:rsidP="00D03B72">
      <w:pPr>
        <w:pStyle w:val="af9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>
        <w:rPr>
          <w:color w:val="FF0000"/>
        </w:rPr>
        <w:t xml:space="preserve"> </w:t>
      </w:r>
      <w: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F6A70" w:rsidRDefault="006F6A70" w:rsidP="00D03B72">
      <w:pPr>
        <w:pStyle w:val="af9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F6A70" w:rsidRDefault="006F6A70" w:rsidP="00D03B72">
      <w:pPr>
        <w:pStyle w:val="af9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назначить другое время для консультаций.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Прием запросов заявителей о предоставлении муниципальной услуги </w:t>
      </w:r>
      <w:r>
        <w:rPr>
          <w:b/>
        </w:rPr>
        <w:br/>
        <w:t xml:space="preserve">и иных документов, необходимых для предоставления </w:t>
      </w:r>
      <w:r>
        <w:rPr>
          <w:b/>
        </w:rPr>
        <w:br/>
        <w:t>муниципальной услуги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:rsidR="006F6A70" w:rsidRDefault="006F6A70" w:rsidP="00D03B72">
      <w:pPr>
        <w:pStyle w:val="af9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 </w:t>
      </w:r>
    </w:p>
    <w:p w:rsidR="006D4338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</w:t>
      </w:r>
      <w:proofErr w:type="gramStart"/>
      <w:r>
        <w:t>электронной</w:t>
      </w:r>
      <w:proofErr w:type="gramEnd"/>
      <w:r>
        <w:t xml:space="preserve"> </w:t>
      </w:r>
    </w:p>
    <w:p w:rsidR="006D4338" w:rsidRDefault="006D4338" w:rsidP="006D4338">
      <w:pPr>
        <w:tabs>
          <w:tab w:val="left" w:pos="7920"/>
        </w:tabs>
        <w:spacing w:after="0" w:line="240" w:lineRule="auto"/>
        <w:jc w:val="both"/>
      </w:pPr>
    </w:p>
    <w:p w:rsidR="006D4338" w:rsidRDefault="006D4338" w:rsidP="006D4338">
      <w:pPr>
        <w:tabs>
          <w:tab w:val="left" w:pos="7920"/>
        </w:tabs>
        <w:spacing w:after="0" w:line="240" w:lineRule="auto"/>
        <w:jc w:val="both"/>
      </w:pPr>
    </w:p>
    <w:p w:rsidR="006D4338" w:rsidRDefault="006D4338" w:rsidP="006D4338">
      <w:pPr>
        <w:tabs>
          <w:tab w:val="left" w:pos="7920"/>
        </w:tabs>
        <w:spacing w:after="0" w:line="240" w:lineRule="auto"/>
        <w:jc w:val="both"/>
      </w:pPr>
    </w:p>
    <w:p w:rsidR="006F6A70" w:rsidRDefault="006F6A70" w:rsidP="006D4338">
      <w:pPr>
        <w:tabs>
          <w:tab w:val="left" w:pos="7920"/>
        </w:tabs>
        <w:spacing w:after="0" w:line="240" w:lineRule="auto"/>
        <w:jc w:val="both"/>
      </w:pPr>
      <w:r>
        <w:t xml:space="preserve">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принимает от заявителей уведомление;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принимает от заявителей документы, необходимые для получения муниципальной услуги;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проверяет правильность оформления уведомления,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снимает </w:t>
      </w:r>
      <w:proofErr w:type="spellStart"/>
      <w:r>
        <w:t>скан-копии</w:t>
      </w:r>
      <w:proofErr w:type="spellEnd"/>
      <w:r>
        <w:t xml:space="preserve"> с документов, представленных заявителем (представителем), заверяет </w:t>
      </w:r>
      <w:proofErr w:type="spellStart"/>
      <w:r>
        <w:t>скан-копии</w:t>
      </w:r>
      <w:proofErr w:type="spellEnd"/>
      <w:r>
        <w:t xml:space="preserve"> усиленной квалифицированной электронной подписью, после чего возвращает </w:t>
      </w:r>
      <w:proofErr w:type="gramStart"/>
      <w:r>
        <w:t>указанные</w:t>
      </w:r>
      <w:proofErr w:type="gramEnd"/>
      <w:r>
        <w:t xml:space="preserve"> документов заявителю (представителю);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отсутствия возможности устранить выявленные недостатки </w:t>
      </w:r>
      <w: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требования заявителя направить неполный пакет документов в Администрацию  информирует заявителя о возможности получения отказа в предоставлении муниципальной услуги, </w:t>
      </w:r>
      <w:r>
        <w:rPr>
          <w:color w:val="000000"/>
        </w:rPr>
        <w:t>о чем делается соответствующая запись в расписке в приеме документов</w:t>
      </w:r>
      <w:r>
        <w:t>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регистрирует представленные заявителем уведомление,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6D4338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>
        <w:t xml:space="preserve">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</w:t>
      </w:r>
      <w:proofErr w:type="gramEnd"/>
    </w:p>
    <w:p w:rsidR="006D4338" w:rsidRDefault="006D4338" w:rsidP="006D4338">
      <w:pPr>
        <w:tabs>
          <w:tab w:val="left" w:pos="0"/>
        </w:tabs>
        <w:spacing w:after="0" w:line="240" w:lineRule="auto"/>
        <w:jc w:val="both"/>
      </w:pPr>
    </w:p>
    <w:p w:rsidR="006D4338" w:rsidRDefault="006D4338" w:rsidP="006D4338">
      <w:pPr>
        <w:tabs>
          <w:tab w:val="left" w:pos="0"/>
        </w:tabs>
        <w:spacing w:after="0" w:line="240" w:lineRule="auto"/>
        <w:jc w:val="both"/>
      </w:pPr>
    </w:p>
    <w:p w:rsidR="006D4338" w:rsidRDefault="006D4338" w:rsidP="006D4338">
      <w:pPr>
        <w:tabs>
          <w:tab w:val="left" w:pos="0"/>
        </w:tabs>
        <w:spacing w:after="0" w:line="240" w:lineRule="auto"/>
        <w:jc w:val="both"/>
      </w:pPr>
    </w:p>
    <w:p w:rsidR="006F6A70" w:rsidRDefault="006F6A70" w:rsidP="006D4338">
      <w:pPr>
        <w:tabs>
          <w:tab w:val="left" w:pos="0"/>
        </w:tabs>
        <w:spacing w:after="0" w:line="240" w:lineRule="auto"/>
        <w:jc w:val="both"/>
      </w:pPr>
      <w:r>
        <w:t xml:space="preserve">лично в многофункциональном центре), режим работы и номер телефона единого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6F6A70" w:rsidRDefault="006F6A70" w:rsidP="00D03B72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:rsidR="006F6A70" w:rsidRDefault="006F6A70" w:rsidP="00D03B72">
      <w:pPr>
        <w:pStyle w:val="af9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6A70" w:rsidRDefault="006F6A70" w:rsidP="00D03B72">
      <w:pPr>
        <w:pStyle w:val="af9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>
        <w:t>Заявитель вправе представить указанные документы и информацию по собственной инициативе;</w:t>
      </w:r>
      <w:proofErr w:type="gramEnd"/>
    </w:p>
    <w:p w:rsidR="006F6A70" w:rsidRDefault="006F6A70" w:rsidP="00D03B72">
      <w:pPr>
        <w:pStyle w:val="af9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6F6A70" w:rsidRDefault="006F6A70" w:rsidP="00D03B72">
      <w:pPr>
        <w:pStyle w:val="af9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Представленные заявителем в форме документов на бумажном носителе уведомление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передачи многофункциональным центром принятых им уведомлений и прилагаемых документов в форме электронного документа и (или) электронных образов документов в Администрацию  не должен превышать 1 рабочий день.</w:t>
      </w:r>
    </w:p>
    <w:p w:rsidR="006D4338" w:rsidRDefault="006D4338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D4338" w:rsidRDefault="006D4338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D4338" w:rsidRDefault="006D4338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D4338" w:rsidRDefault="006D4338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уведомлений и прилагаемых документов в форме документов на бумажном носителе в </w:t>
      </w:r>
      <w:r>
        <w:t xml:space="preserve">Администрацию </w:t>
      </w:r>
      <w:r>
        <w:rPr>
          <w:bCs/>
        </w:rPr>
        <w:t xml:space="preserve"> определяются соглашением о взаимодействии, заключенным между </w:t>
      </w:r>
      <w:r>
        <w:t xml:space="preserve">многофункциональным центром </w:t>
      </w:r>
      <w:r>
        <w:rPr>
          <w:bCs/>
        </w:rPr>
        <w:t>и Администрацией в порядке, установленном  Постановлением № 797         (далее – Соглашение).</w:t>
      </w:r>
    </w:p>
    <w:p w:rsidR="006F6A70" w:rsidRDefault="006F6A70" w:rsidP="006F6A7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Выдача заявителю результата предоставления муниципальной услуги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F6A70" w:rsidRDefault="006F6A70" w:rsidP="00D03B72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proofErr w:type="gramStart"/>
      <w:r>
        <w:t xml:space="preserve"> ,</w:t>
      </w:r>
      <w:proofErr w:type="gramEnd"/>
      <w:r>
        <w:t xml:space="preserve">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сроки передачи Администрацией таких документов в многофункциональный центр определяются Соглашением.</w:t>
      </w:r>
    </w:p>
    <w:p w:rsidR="006F6A70" w:rsidRDefault="006F6A70" w:rsidP="00D03B72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определяет статус исполнения запроса заявителя в ГИСОГД РБ;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6F6A70" w:rsidRDefault="006F6A70" w:rsidP="006F6A70">
      <w:pPr>
        <w:pStyle w:val="af9"/>
        <w:tabs>
          <w:tab w:val="left" w:pos="709"/>
        </w:tabs>
        <w:spacing w:after="0" w:line="240" w:lineRule="auto"/>
        <w:ind w:left="709"/>
        <w:jc w:val="both"/>
      </w:pPr>
    </w:p>
    <w:p w:rsidR="006F6A70" w:rsidRDefault="006F6A70" w:rsidP="006F6A70">
      <w:pPr>
        <w:spacing w:after="0" w:line="240" w:lineRule="auto"/>
        <w:ind w:firstLine="5103"/>
        <w:jc w:val="both"/>
        <w:sectPr w:rsidR="006F6A70"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</w:p>
    <w:p w:rsidR="006D4338" w:rsidRDefault="006D4338" w:rsidP="006F6A70">
      <w:pPr>
        <w:spacing w:after="0" w:line="240" w:lineRule="auto"/>
        <w:ind w:firstLine="5103"/>
        <w:jc w:val="both"/>
        <w:outlineLvl w:val="1"/>
      </w:pPr>
    </w:p>
    <w:p w:rsidR="006D4338" w:rsidRDefault="006D4338" w:rsidP="006F6A70">
      <w:pPr>
        <w:spacing w:after="0" w:line="240" w:lineRule="auto"/>
        <w:ind w:firstLine="5103"/>
        <w:jc w:val="both"/>
        <w:outlineLvl w:val="1"/>
      </w:pPr>
    </w:p>
    <w:p w:rsidR="006D4338" w:rsidRDefault="006D4338" w:rsidP="006F6A70">
      <w:pPr>
        <w:spacing w:after="0" w:line="240" w:lineRule="auto"/>
        <w:ind w:firstLine="5103"/>
        <w:jc w:val="both"/>
        <w:outlineLvl w:val="1"/>
      </w:pPr>
    </w:p>
    <w:p w:rsidR="006F6A70" w:rsidRDefault="006F6A70" w:rsidP="006F6A70">
      <w:pPr>
        <w:spacing w:after="0" w:line="240" w:lineRule="auto"/>
        <w:ind w:firstLine="5103"/>
        <w:jc w:val="both"/>
        <w:outlineLvl w:val="1"/>
      </w:pPr>
      <w:r>
        <w:t>Приложение № 1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6F6A70" w:rsidRDefault="006F6A70" w:rsidP="006F6A70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________________</w:t>
      </w:r>
      <w:r>
        <w:t>______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:rsidR="006F6A70" w:rsidRPr="007D425A" w:rsidRDefault="006F6A70" w:rsidP="006F6A70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proofErr w:type="gramStart"/>
      <w:r w:rsidRPr="007D425A">
        <w:rPr>
          <w:i/>
          <w:sz w:val="20"/>
          <w:szCs w:val="20"/>
        </w:rPr>
        <w:t>(фамилия, имя, отчество (при наличии) за</w:t>
      </w:r>
      <w:r>
        <w:rPr>
          <w:i/>
          <w:sz w:val="20"/>
          <w:szCs w:val="20"/>
        </w:rPr>
        <w:t>явителя - для физического лица</w:t>
      </w:r>
      <w:r w:rsidRPr="007D425A">
        <w:rPr>
          <w:i/>
          <w:sz w:val="20"/>
          <w:szCs w:val="20"/>
        </w:rPr>
        <w:t xml:space="preserve">, ОГРНИП </w:t>
      </w:r>
      <w:r>
        <w:rPr>
          <w:i/>
          <w:sz w:val="20"/>
          <w:szCs w:val="20"/>
        </w:rPr>
        <w:t xml:space="preserve">- </w:t>
      </w:r>
      <w:r w:rsidRPr="007D425A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2"/>
      </w:r>
      <w:r w:rsidRPr="007D425A">
        <w:rPr>
          <w:i/>
          <w:sz w:val="20"/>
          <w:szCs w:val="20"/>
        </w:rPr>
        <w:t>, ОГРН - для юридического лица</w:t>
      </w:r>
      <w:r>
        <w:rPr>
          <w:i/>
          <w:sz w:val="20"/>
          <w:szCs w:val="20"/>
        </w:rPr>
        <w:t>)</w:t>
      </w:r>
      <w:r w:rsidRPr="007D425A" w:rsidDel="00802AB7">
        <w:rPr>
          <w:i/>
          <w:sz w:val="20"/>
          <w:szCs w:val="20"/>
        </w:rPr>
        <w:t xml:space="preserve"> </w:t>
      </w:r>
      <w:proofErr w:type="gramEnd"/>
    </w:p>
    <w:p w:rsidR="006F6A70" w:rsidRPr="007D425A" w:rsidRDefault="006F6A70" w:rsidP="006F6A70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7D425A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</w:t>
      </w:r>
    </w:p>
    <w:p w:rsidR="006F6A70" w:rsidRPr="007D425A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7D425A">
        <w:rPr>
          <w:i/>
          <w:sz w:val="20"/>
          <w:szCs w:val="20"/>
        </w:rPr>
        <w:t>его почтовый индекс</w:t>
      </w:r>
      <w:r>
        <w:rPr>
          <w:i/>
          <w:sz w:val="20"/>
          <w:szCs w:val="20"/>
        </w:rPr>
        <w:t xml:space="preserve"> и </w:t>
      </w:r>
      <w:r w:rsidRPr="00FD1AFB">
        <w:rPr>
          <w:i/>
          <w:sz w:val="20"/>
          <w:szCs w:val="20"/>
        </w:rPr>
        <w:t>адрес, телефон, адрес электронной почты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eastAsia="Calibri"/>
          <w:b/>
          <w:bCs/>
        </w:rPr>
        <w:t>об отказе в приеме документов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07EC7">
        <w:rPr>
          <w:b/>
        </w:rPr>
        <w:t>______________________</w:t>
      </w:r>
      <w:r>
        <w:rPr>
          <w:b/>
        </w:rPr>
        <w:t>__________________________________</w:t>
      </w:r>
    </w:p>
    <w:p w:rsidR="006F6A70" w:rsidRDefault="006F6A70" w:rsidP="006F6A70">
      <w:pPr>
        <w:spacing w:after="0" w:line="240" w:lineRule="auto"/>
        <w:ind w:firstLine="708"/>
        <w:jc w:val="center"/>
        <w:rPr>
          <w:i/>
        </w:rPr>
      </w:pPr>
      <w:r>
        <w:rPr>
          <w:i/>
        </w:rPr>
        <w:t>(наименование Администрации (уполномоченного органа) местного самоуправления)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</w:t>
      </w:r>
      <w:r w:rsidRPr="00307EC7">
        <w:rPr>
          <w:rFonts w:eastAsia="Calibri"/>
        </w:rPr>
        <w:t xml:space="preserve"> </w:t>
      </w:r>
      <w:r>
        <w:rPr>
          <w:rFonts w:eastAsia="Calibri"/>
        </w:rPr>
        <w:t>___</w:t>
      </w:r>
      <w:r w:rsidRPr="00307EC7">
        <w:rPr>
          <w:rFonts w:eastAsia="Calibri"/>
        </w:rPr>
        <w:t>___________</w:t>
      </w:r>
      <w:r>
        <w:rPr>
          <w:rFonts w:eastAsia="Calibri"/>
        </w:rPr>
        <w:t xml:space="preserve"> 20___г.</w:t>
      </w:r>
    </w:p>
    <w:p w:rsidR="006F6A70" w:rsidRPr="00307EC7" w:rsidRDefault="006F6A70" w:rsidP="006F6A70">
      <w:pPr>
        <w:spacing w:after="0" w:line="240" w:lineRule="auto"/>
        <w:ind w:firstLine="708"/>
        <w:jc w:val="center"/>
        <w:rPr>
          <w:i/>
        </w:rPr>
      </w:pPr>
    </w:p>
    <w:p w:rsidR="006F6A70" w:rsidRDefault="006F6A70" w:rsidP="006F6A70">
      <w:pPr>
        <w:spacing w:after="120" w:line="240" w:lineRule="auto"/>
        <w:ind w:firstLine="709"/>
        <w:jc w:val="both"/>
      </w:pPr>
      <w:r>
        <w:t xml:space="preserve">В приеме документов для предоставления муниципальной услуги «Направление уведомления </w:t>
      </w:r>
      <w:r w:rsidRPr="007D425A">
        <w:rPr>
          <w:bCs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eastAsia="Calibri"/>
          <w:bCs/>
        </w:rPr>
        <w:t>» согласно</w:t>
      </w:r>
      <w:r>
        <w:t xml:space="preserve"> </w:t>
      </w:r>
      <w:r>
        <w:rPr>
          <w:rFonts w:eastAsia="Calibri"/>
          <w:bCs/>
        </w:rPr>
        <w:t>утвержденному административному регламенту уполномоченного органа</w:t>
      </w:r>
      <w:r w:rsidRPr="00307EC7">
        <w:rPr>
          <w:rFonts w:eastAsia="Calibri"/>
          <w:bCs/>
        </w:rPr>
        <w:t xml:space="preserve"> </w:t>
      </w:r>
      <w:r>
        <w:rPr>
          <w:rFonts w:eastAsia="Calibri"/>
          <w:bCs/>
          <w:i/>
          <w:iCs/>
        </w:rPr>
        <w:t>[Наименование органа местного самоуправления]</w:t>
      </w:r>
      <w:r>
        <w:rPr>
          <w:rFonts w:eastAsia="Calibri"/>
          <w:bCs/>
        </w:rPr>
        <w:t xml:space="preserve"> по следующим основаниям (</w:t>
      </w:r>
      <w:r>
        <w:t>по пунктам Административного регламента):</w:t>
      </w:r>
    </w:p>
    <w:p w:rsidR="006F6A70" w:rsidRDefault="006F6A70" w:rsidP="00D03B72">
      <w:pPr>
        <w:pStyle w:val="af9"/>
        <w:numPr>
          <w:ilvl w:val="0"/>
          <w:numId w:val="33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2.12</w:t>
      </w:r>
    </w:p>
    <w:p w:rsidR="006F6A70" w:rsidRDefault="006F6A70" w:rsidP="006F6A70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сносе, уведомление о завершении сноса представлено в Администрацию</w:t>
      </w:r>
      <w:r>
        <w:rPr>
          <w:bCs/>
        </w:rPr>
        <w:t>, в полномочия которого не входит предоставление данной услуги</w:t>
      </w:r>
      <w:r>
        <w:t>.</w:t>
      </w:r>
    </w:p>
    <w:p w:rsidR="006F6A70" w:rsidRDefault="006F6A70" w:rsidP="006F6A70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>Указ</w:t>
      </w:r>
      <w:r>
        <w:rPr>
          <w:i/>
        </w:rPr>
        <w:t>ывается</w:t>
      </w:r>
      <w:r w:rsidRPr="00307EC7">
        <w:rPr>
          <w:i/>
        </w:rPr>
        <w:t xml:space="preserve">, какое </w:t>
      </w:r>
      <w:r>
        <w:rPr>
          <w:i/>
        </w:rPr>
        <w:t>в</w:t>
      </w:r>
      <w:r w:rsidRPr="00307EC7">
        <w:rPr>
          <w:i/>
        </w:rPr>
        <w:t>едомство предоставляет услугу, информаци</w:t>
      </w:r>
      <w:r>
        <w:rPr>
          <w:i/>
        </w:rPr>
        <w:t>я</w:t>
      </w:r>
      <w:r w:rsidRPr="00307EC7">
        <w:rPr>
          <w:i/>
        </w:rPr>
        <w:t xml:space="preserve"> о </w:t>
      </w:r>
      <w:r>
        <w:rPr>
          <w:i/>
        </w:rPr>
        <w:t xml:space="preserve">его </w:t>
      </w:r>
      <w:r w:rsidRPr="00307EC7">
        <w:rPr>
          <w:i/>
        </w:rPr>
        <w:t>мест</w:t>
      </w:r>
      <w:r>
        <w:rPr>
          <w:i/>
        </w:rPr>
        <w:t>о</w:t>
      </w:r>
      <w:r w:rsidRPr="00307EC7">
        <w:rPr>
          <w:i/>
        </w:rPr>
        <w:t>нахожден</w:t>
      </w:r>
      <w:r>
        <w:rPr>
          <w:i/>
        </w:rPr>
        <w:t>ии</w:t>
      </w:r>
      <w:r>
        <w:rPr>
          <w:i/>
          <w:iCs/>
        </w:rPr>
        <w:t>].</w:t>
      </w:r>
    </w:p>
    <w:p w:rsidR="006F6A70" w:rsidRDefault="006F6A70" w:rsidP="00D03B72">
      <w:pPr>
        <w:pStyle w:val="af9"/>
        <w:numPr>
          <w:ilvl w:val="0"/>
          <w:numId w:val="33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2.12</w:t>
      </w:r>
    </w:p>
    <w:p w:rsidR="006D4338" w:rsidRDefault="006D4338" w:rsidP="006D4338">
      <w:pPr>
        <w:spacing w:after="120" w:line="240" w:lineRule="auto"/>
        <w:jc w:val="both"/>
        <w:rPr>
          <w:b/>
          <w:bCs/>
        </w:rPr>
      </w:pPr>
    </w:p>
    <w:p w:rsidR="006D4338" w:rsidRDefault="006D4338" w:rsidP="006D4338">
      <w:pPr>
        <w:spacing w:after="120" w:line="240" w:lineRule="auto"/>
        <w:jc w:val="both"/>
        <w:rPr>
          <w:b/>
          <w:bCs/>
        </w:rPr>
      </w:pPr>
    </w:p>
    <w:p w:rsidR="006D4338" w:rsidRPr="006D4338" w:rsidRDefault="006D4338" w:rsidP="006D4338">
      <w:pPr>
        <w:spacing w:after="120" w:line="240" w:lineRule="auto"/>
        <w:jc w:val="both"/>
        <w:rPr>
          <w:b/>
          <w:bCs/>
        </w:rPr>
      </w:pPr>
    </w:p>
    <w:p w:rsidR="006F6A70" w:rsidRDefault="006F6A70" w:rsidP="006F6A70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лицом).</w:t>
      </w:r>
    </w:p>
    <w:p w:rsidR="006F6A70" w:rsidRDefault="006F6A70" w:rsidP="006F6A70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621F84">
        <w:rPr>
          <w:i/>
          <w:iCs/>
        </w:rPr>
        <w:t>Указывается исчерпывающий</w:t>
      </w:r>
      <w:r>
        <w:rPr>
          <w:i/>
          <w:iCs/>
        </w:rPr>
        <w:t xml:space="preserve"> </w:t>
      </w:r>
      <w:r w:rsidRPr="00621F84">
        <w:rPr>
          <w:i/>
          <w:iCs/>
        </w:rPr>
        <w:t>перечень документов, утративших</w:t>
      </w:r>
      <w:r>
        <w:rPr>
          <w:i/>
          <w:iCs/>
        </w:rPr>
        <w:t xml:space="preserve"> </w:t>
      </w:r>
      <w:r w:rsidRPr="00621F84">
        <w:rPr>
          <w:i/>
          <w:iCs/>
        </w:rPr>
        <w:t>силу</w:t>
      </w:r>
      <w:r>
        <w:rPr>
          <w:i/>
          <w:iCs/>
        </w:rPr>
        <w:t>].</w:t>
      </w:r>
    </w:p>
    <w:p w:rsidR="006F6A70" w:rsidRDefault="006F6A70" w:rsidP="00D03B72">
      <w:pPr>
        <w:pStyle w:val="af9"/>
        <w:numPr>
          <w:ilvl w:val="0"/>
          <w:numId w:val="33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«в» пункта 2.12</w:t>
      </w:r>
    </w:p>
    <w:p w:rsidR="006F6A70" w:rsidRDefault="006F6A70" w:rsidP="006F6A70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F6A70" w:rsidRDefault="006F6A70" w:rsidP="006F6A70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 xml:space="preserve">Указывается исчерпывающий перечень документов, </w:t>
      </w:r>
      <w:r>
        <w:rPr>
          <w:i/>
        </w:rPr>
        <w:t xml:space="preserve">содержащих </w:t>
      </w:r>
      <w:r w:rsidRPr="00447C09">
        <w:rPr>
          <w:i/>
        </w:rPr>
        <w:t>подчистки и исправления текста,</w:t>
      </w:r>
      <w:r>
        <w:rPr>
          <w:i/>
        </w:rPr>
        <w:t xml:space="preserve"> </w:t>
      </w:r>
      <w:r w:rsidRPr="00447C09">
        <w:rPr>
          <w:i/>
        </w:rPr>
        <w:t>не заверенные в порядке,</w:t>
      </w:r>
      <w:r>
        <w:rPr>
          <w:i/>
        </w:rPr>
        <w:t xml:space="preserve"> </w:t>
      </w:r>
      <w:r w:rsidRPr="00447C09">
        <w:rPr>
          <w:i/>
        </w:rPr>
        <w:t>установленном</w:t>
      </w:r>
      <w:r>
        <w:rPr>
          <w:i/>
        </w:rPr>
        <w:t xml:space="preserve"> </w:t>
      </w:r>
      <w:r w:rsidRPr="00447C09">
        <w:rPr>
          <w:i/>
        </w:rPr>
        <w:t>законодательством Российской</w:t>
      </w:r>
      <w:r>
        <w:rPr>
          <w:i/>
        </w:rPr>
        <w:t xml:space="preserve"> </w:t>
      </w:r>
      <w:r w:rsidRPr="00447C09">
        <w:rPr>
          <w:i/>
        </w:rPr>
        <w:t>Федерации</w:t>
      </w:r>
      <w:r>
        <w:rPr>
          <w:i/>
          <w:iCs/>
        </w:rPr>
        <w:t>].</w:t>
      </w:r>
    </w:p>
    <w:p w:rsidR="006F6A70" w:rsidRDefault="006F6A70" w:rsidP="00D03B72">
      <w:pPr>
        <w:pStyle w:val="af9"/>
        <w:numPr>
          <w:ilvl w:val="0"/>
          <w:numId w:val="33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 Подпункт «г» пункта 2.12</w:t>
      </w:r>
    </w:p>
    <w:p w:rsidR="006F6A70" w:rsidRDefault="006F6A70" w:rsidP="006F6A70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документах.</w:t>
      </w:r>
    </w:p>
    <w:p w:rsidR="006F6A70" w:rsidRDefault="006F6A70" w:rsidP="006F6A70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Pr="00307EC7">
        <w:rPr>
          <w:i/>
        </w:rPr>
        <w:t xml:space="preserve">содержащих </w:t>
      </w:r>
      <w:r>
        <w:rPr>
          <w:i/>
        </w:rPr>
        <w:t>повреждения</w:t>
      </w:r>
      <w:r>
        <w:rPr>
          <w:i/>
          <w:iCs/>
        </w:rPr>
        <w:t>].</w:t>
      </w:r>
    </w:p>
    <w:p w:rsidR="006F6A70" w:rsidRDefault="006F6A70" w:rsidP="00D03B72">
      <w:pPr>
        <w:pStyle w:val="af9"/>
        <w:numPr>
          <w:ilvl w:val="0"/>
          <w:numId w:val="33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proofErr w:type="spellStart"/>
      <w:r>
        <w:rPr>
          <w:b/>
          <w:bCs/>
        </w:rPr>
        <w:t>д</w:t>
      </w:r>
      <w:proofErr w:type="spellEnd"/>
      <w:r>
        <w:rPr>
          <w:b/>
          <w:bCs/>
        </w:rPr>
        <w:t>» пункта 2.12</w:t>
      </w:r>
    </w:p>
    <w:p w:rsidR="006F6A70" w:rsidRDefault="006F6A70" w:rsidP="006F6A70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2.27-2.29 Административного регламента.</w:t>
      </w:r>
    </w:p>
    <w:p w:rsidR="006F6A70" w:rsidRDefault="006F6A70" w:rsidP="006F6A70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Pr="00C23AF1">
        <w:rPr>
          <w:i/>
        </w:rPr>
        <w:t>поданных с</w:t>
      </w:r>
      <w:r>
        <w:rPr>
          <w:i/>
        </w:rPr>
        <w:t xml:space="preserve"> </w:t>
      </w:r>
      <w:r w:rsidRPr="00C23AF1">
        <w:rPr>
          <w:i/>
        </w:rPr>
        <w:t>нарушением указанных</w:t>
      </w:r>
      <w:r>
        <w:rPr>
          <w:i/>
        </w:rPr>
        <w:t xml:space="preserve"> </w:t>
      </w:r>
      <w:r w:rsidRPr="00C23AF1">
        <w:rPr>
          <w:i/>
        </w:rPr>
        <w:t>требований, а также нарушенные</w:t>
      </w:r>
      <w:r>
        <w:rPr>
          <w:i/>
        </w:rPr>
        <w:t xml:space="preserve"> </w:t>
      </w:r>
      <w:r w:rsidRPr="00C23AF1">
        <w:rPr>
          <w:i/>
        </w:rPr>
        <w:t>требования</w:t>
      </w:r>
      <w:r>
        <w:rPr>
          <w:i/>
          <w:iCs/>
        </w:rPr>
        <w:t>].</w:t>
      </w:r>
    </w:p>
    <w:p w:rsidR="006F6A70" w:rsidRDefault="006F6A70" w:rsidP="00D03B72">
      <w:pPr>
        <w:pStyle w:val="af9"/>
        <w:numPr>
          <w:ilvl w:val="0"/>
          <w:numId w:val="33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«е» пункта 2.12</w:t>
      </w:r>
    </w:p>
    <w:p w:rsidR="006F6A70" w:rsidRPr="00307EC7" w:rsidRDefault="006F6A70" w:rsidP="006F6A70">
      <w:pPr>
        <w:spacing w:after="12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</w:rPr>
        <w:t>Основание отказа:</w:t>
      </w:r>
      <w:r>
        <w:t xml:space="preserve">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6F6A70" w:rsidRDefault="006F6A70" w:rsidP="006F6A70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Указываются </w:t>
      </w:r>
      <w:r w:rsidRPr="00C23AF1">
        <w:rPr>
          <w:i/>
        </w:rPr>
        <w:t>исчерпывающий</w:t>
      </w:r>
      <w:r>
        <w:rPr>
          <w:i/>
        </w:rPr>
        <w:t xml:space="preserve"> </w:t>
      </w:r>
      <w:r w:rsidRPr="00C23AF1">
        <w:rPr>
          <w:i/>
        </w:rPr>
        <w:t>перечень электронных</w:t>
      </w:r>
      <w:r>
        <w:rPr>
          <w:i/>
        </w:rPr>
        <w:t xml:space="preserve"> </w:t>
      </w:r>
      <w:r w:rsidRPr="00C23AF1">
        <w:rPr>
          <w:i/>
        </w:rPr>
        <w:t>документов, не соответствующих</w:t>
      </w:r>
      <w:r>
        <w:rPr>
          <w:i/>
        </w:rPr>
        <w:t xml:space="preserve"> </w:t>
      </w:r>
      <w:r w:rsidRPr="00C23AF1">
        <w:rPr>
          <w:i/>
        </w:rPr>
        <w:t>указанному критерию</w:t>
      </w:r>
      <w:r>
        <w:rPr>
          <w:i/>
          <w:iCs/>
        </w:rPr>
        <w:t>].</w:t>
      </w:r>
    </w:p>
    <w:p w:rsidR="006F6A70" w:rsidRDefault="006F6A70" w:rsidP="00D03B72">
      <w:pPr>
        <w:pStyle w:val="af9"/>
        <w:numPr>
          <w:ilvl w:val="0"/>
          <w:numId w:val="33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«ж» пункта 2.12</w:t>
      </w:r>
    </w:p>
    <w:p w:rsidR="006D4338" w:rsidRDefault="006D4338" w:rsidP="006D4338">
      <w:pPr>
        <w:pStyle w:val="af9"/>
        <w:spacing w:after="120" w:line="240" w:lineRule="auto"/>
        <w:ind w:left="709"/>
        <w:jc w:val="both"/>
        <w:rPr>
          <w:b/>
          <w:bCs/>
        </w:rPr>
      </w:pPr>
    </w:p>
    <w:p w:rsidR="006D4338" w:rsidRDefault="006D4338" w:rsidP="006D4338">
      <w:pPr>
        <w:pStyle w:val="af9"/>
        <w:spacing w:after="120" w:line="240" w:lineRule="auto"/>
        <w:ind w:left="709"/>
        <w:jc w:val="both"/>
        <w:rPr>
          <w:b/>
          <w:bCs/>
        </w:rPr>
      </w:pPr>
    </w:p>
    <w:p w:rsidR="006D4338" w:rsidRDefault="006D4338" w:rsidP="006D4338">
      <w:pPr>
        <w:pStyle w:val="af9"/>
        <w:spacing w:after="120" w:line="240" w:lineRule="auto"/>
        <w:ind w:left="709"/>
        <w:jc w:val="both"/>
        <w:rPr>
          <w:b/>
          <w:bCs/>
        </w:rPr>
      </w:pPr>
    </w:p>
    <w:p w:rsidR="006F6A70" w:rsidRPr="00307EC7" w:rsidRDefault="006F6A70" w:rsidP="006F6A70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a4"/>
          <w:sz w:val="28"/>
          <w:szCs w:val="28"/>
        </w:rPr>
      </w:pPr>
      <w:proofErr w:type="gramStart"/>
      <w:r>
        <w:rPr>
          <w:b/>
          <w:bCs/>
        </w:rPr>
        <w:t>Основание отказа:</w:t>
      </w:r>
      <w:r>
        <w:t xml:space="preserve"> неполное заполнение полей в форме уведомления, в том числе в интерактивной форме уведомления на ЕПГУ (РПГУ) либо ГИСОГД РБ)</w:t>
      </w:r>
      <w:r>
        <w:rPr>
          <w:rStyle w:val="a4"/>
          <w:sz w:val="28"/>
          <w:szCs w:val="28"/>
        </w:rPr>
        <w:t>.</w:t>
      </w:r>
      <w:proofErr w:type="gramEnd"/>
    </w:p>
    <w:p w:rsidR="006F6A70" w:rsidRDefault="006F6A70" w:rsidP="006F6A70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].</w:t>
      </w:r>
    </w:p>
    <w:p w:rsidR="006F6A70" w:rsidRDefault="006F6A70" w:rsidP="00D03B72">
      <w:pPr>
        <w:pStyle w:val="af9"/>
        <w:numPr>
          <w:ilvl w:val="0"/>
          <w:numId w:val="33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>» пункта 2.12</w:t>
      </w:r>
    </w:p>
    <w:p w:rsidR="006F6A70" w:rsidRDefault="006F6A70" w:rsidP="006F6A70">
      <w:pPr>
        <w:spacing w:after="120" w:line="240" w:lineRule="auto"/>
        <w:ind w:firstLine="709"/>
        <w:jc w:val="both"/>
      </w:pPr>
      <w:r>
        <w:rPr>
          <w:b/>
          <w:bCs/>
        </w:rPr>
        <w:t>Основание отказа:</w:t>
      </w:r>
      <w:r>
        <w:t xml:space="preserve"> </w:t>
      </w:r>
      <w:r>
        <w:rPr>
          <w:rFonts w:eastAsia="Calibri"/>
          <w:bCs/>
        </w:rPr>
        <w:t>представление неполного комплекта документов, необходимых для предоставления муниципальной услуги</w:t>
      </w:r>
      <w:r>
        <w:t>.</w:t>
      </w:r>
    </w:p>
    <w:p w:rsidR="006F6A70" w:rsidRDefault="006F6A70" w:rsidP="006F6A70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исчерпывающий перечень недостающих документов</w:t>
      </w:r>
      <w:r>
        <w:rPr>
          <w:i/>
          <w:iCs/>
        </w:rPr>
        <w:t>].</w:t>
      </w:r>
    </w:p>
    <w:p w:rsidR="006F6A70" w:rsidRDefault="006F6A70" w:rsidP="006F6A70">
      <w:pPr>
        <w:pStyle w:val="13"/>
        <w:spacing w:after="120"/>
        <w:ind w:firstLine="709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 w:rsidRPr="00307EC7">
        <w:rPr>
          <w:i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>
        <w:rPr>
          <w:i/>
          <w:iCs/>
        </w:rPr>
        <w:t>]</w:t>
      </w:r>
    </w:p>
    <w:p w:rsidR="006F6A70" w:rsidRDefault="006F6A70" w:rsidP="006F6A70">
      <w:pPr>
        <w:pStyle w:val="13"/>
        <w:spacing w:after="120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F6A70" w:rsidRDefault="006F6A70" w:rsidP="006F6A70">
      <w:pPr>
        <w:pStyle w:val="13"/>
        <w:spacing w:after="120"/>
        <w:ind w:firstLine="709"/>
        <w:jc w:val="both"/>
      </w:pPr>
    </w:p>
    <w:p w:rsidR="006F6A70" w:rsidRDefault="006F6A70" w:rsidP="006F6A70">
      <w:pPr>
        <w:pStyle w:val="13"/>
        <w:spacing w:after="120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F6A70" w:rsidRDefault="006F6A70" w:rsidP="006F6A70">
      <w:pPr>
        <w:pStyle w:val="13"/>
        <w:spacing w:after="320"/>
        <w:ind w:firstLine="720"/>
        <w:jc w:val="both"/>
      </w:pPr>
      <w:proofErr w:type="gramStart"/>
      <w:r w:rsidRPr="000E4AA4">
        <w:t>Приложение:</w:t>
      </w:r>
      <w:r>
        <w:t xml:space="preserve"> </w:t>
      </w:r>
      <w:r>
        <w:rPr>
          <w:i/>
          <w:iCs/>
        </w:rPr>
        <w:t>[прилагаются документы, представленные заявителем).</w:t>
      </w:r>
      <w:proofErr w:type="gramEnd"/>
    </w:p>
    <w:p w:rsidR="006F6A70" w:rsidRDefault="006F6A70" w:rsidP="006F6A70">
      <w:pPr>
        <w:pStyle w:val="13"/>
        <w:spacing w:after="320"/>
        <w:ind w:firstLine="720"/>
        <w:jc w:val="both"/>
      </w:pPr>
    </w:p>
    <w:p w:rsidR="006F6A70" w:rsidRPr="00307EC7" w:rsidRDefault="006F6A70" w:rsidP="006F6A70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proofErr w:type="gramStart"/>
      <w:r w:rsidRPr="00307EC7">
        <w:rPr>
          <w:sz w:val="28"/>
          <w:szCs w:val="28"/>
        </w:rPr>
        <w:t>(должностное лицо (работник),</w:t>
      </w:r>
      <w:r w:rsidRPr="00307EC7">
        <w:rPr>
          <w:sz w:val="28"/>
          <w:szCs w:val="28"/>
        </w:rPr>
        <w:tab/>
        <w:t>(подпись)</w:t>
      </w:r>
      <w:r>
        <w:rPr>
          <w:sz w:val="28"/>
          <w:szCs w:val="28"/>
        </w:rPr>
        <w:t xml:space="preserve">                </w:t>
      </w:r>
      <w:r w:rsidRPr="00307EC7">
        <w:rPr>
          <w:sz w:val="28"/>
          <w:szCs w:val="28"/>
        </w:rPr>
        <w:t>(фамилия</w:t>
      </w:r>
      <w:r>
        <w:rPr>
          <w:sz w:val="28"/>
          <w:szCs w:val="28"/>
        </w:rPr>
        <w:t xml:space="preserve">, имя, </w:t>
      </w:r>
      <w:proofErr w:type="gramEnd"/>
    </w:p>
    <w:p w:rsidR="006F6A70" w:rsidRPr="003F370C" w:rsidRDefault="006F6A70" w:rsidP="006F6A70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 xml:space="preserve">имеющее право принять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D425A">
        <w:rPr>
          <w:sz w:val="28"/>
          <w:szCs w:val="28"/>
        </w:rPr>
        <w:t>отчество (при наличии))</w:t>
      </w:r>
    </w:p>
    <w:p w:rsidR="006F6A70" w:rsidRPr="00307EC7" w:rsidRDefault="006F6A70" w:rsidP="006F6A70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>решение об отказе</w:t>
      </w:r>
    </w:p>
    <w:p w:rsidR="006F6A70" w:rsidRPr="00307EC7" w:rsidRDefault="006F6A70" w:rsidP="006F6A70">
      <w:pPr>
        <w:pStyle w:val="33"/>
        <w:jc w:val="both"/>
        <w:rPr>
          <w:sz w:val="28"/>
          <w:szCs w:val="28"/>
        </w:rPr>
      </w:pPr>
      <w:r w:rsidRPr="00307EC7">
        <w:rPr>
          <w:sz w:val="28"/>
          <w:szCs w:val="28"/>
        </w:rPr>
        <w:t>в приеме документов)</w:t>
      </w:r>
    </w:p>
    <w:p w:rsidR="006F6A70" w:rsidRDefault="006F6A70" w:rsidP="006F6A70">
      <w:pPr>
        <w:pStyle w:val="13"/>
        <w:ind w:firstLine="720"/>
        <w:jc w:val="both"/>
      </w:pPr>
    </w:p>
    <w:p w:rsidR="006F6A70" w:rsidRDefault="006F6A70" w:rsidP="006F6A70">
      <w:pPr>
        <w:pStyle w:val="13"/>
        <w:ind w:firstLine="720"/>
        <w:jc w:val="both"/>
      </w:pPr>
    </w:p>
    <w:p w:rsidR="006F6A70" w:rsidRDefault="006F6A70" w:rsidP="006F6A70">
      <w:pPr>
        <w:pStyle w:val="13"/>
        <w:ind w:firstLine="720"/>
        <w:jc w:val="both"/>
      </w:pPr>
      <w: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:rsidR="006F6A70" w:rsidRDefault="006F6A70" w:rsidP="006F6A7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6F6A70" w:rsidRDefault="006F6A70" w:rsidP="006F6A7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6F6A70" w:rsidRPr="00307EC7" w:rsidRDefault="006F6A70" w:rsidP="006F6A70">
      <w:pPr>
        <w:pStyle w:val="33"/>
        <w:tabs>
          <w:tab w:val="left" w:pos="3828"/>
        </w:tabs>
        <w:rPr>
          <w:sz w:val="28"/>
          <w:szCs w:val="28"/>
        </w:rPr>
      </w:pPr>
      <w:r w:rsidRPr="00307EC7">
        <w:rPr>
          <w:sz w:val="28"/>
          <w:szCs w:val="28"/>
        </w:rPr>
        <w:t xml:space="preserve"> (подпись)</w:t>
      </w:r>
      <w:r w:rsidRPr="00307EC7">
        <w:rPr>
          <w:sz w:val="28"/>
          <w:szCs w:val="28"/>
        </w:rPr>
        <w:tab/>
        <w:t>(инициалы, фамилия заявителя)</w:t>
      </w:r>
      <w:r w:rsidRPr="00307E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307EC7">
        <w:rPr>
          <w:sz w:val="28"/>
          <w:szCs w:val="28"/>
        </w:rPr>
        <w:t>(дата)</w:t>
      </w:r>
    </w:p>
    <w:p w:rsidR="006F6A70" w:rsidRDefault="006F6A70" w:rsidP="006F6A70">
      <w:pPr>
        <w:spacing w:after="160" w:line="240" w:lineRule="auto"/>
        <w:rPr>
          <w:rFonts w:eastAsia="Times New Roman"/>
          <w:sz w:val="20"/>
          <w:szCs w:val="20"/>
        </w:rPr>
        <w:sectPr w:rsidR="006F6A70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6D4338" w:rsidRDefault="006D4338" w:rsidP="006F6A70">
      <w:pPr>
        <w:spacing w:after="0" w:line="240" w:lineRule="auto"/>
        <w:ind w:left="5103"/>
        <w:jc w:val="both"/>
        <w:outlineLvl w:val="1"/>
      </w:pPr>
    </w:p>
    <w:p w:rsidR="006D4338" w:rsidRDefault="006D4338" w:rsidP="006F6A70">
      <w:pPr>
        <w:spacing w:after="0" w:line="240" w:lineRule="auto"/>
        <w:ind w:left="5103"/>
        <w:jc w:val="both"/>
        <w:outlineLvl w:val="1"/>
      </w:pPr>
    </w:p>
    <w:p w:rsidR="006D4338" w:rsidRDefault="006D4338" w:rsidP="006F6A70">
      <w:pPr>
        <w:spacing w:after="0" w:line="240" w:lineRule="auto"/>
        <w:ind w:left="5103"/>
        <w:jc w:val="both"/>
        <w:outlineLvl w:val="1"/>
      </w:pPr>
    </w:p>
    <w:p w:rsidR="006F6A70" w:rsidRDefault="006F6A70" w:rsidP="006F6A70">
      <w:pPr>
        <w:spacing w:after="0" w:line="240" w:lineRule="auto"/>
        <w:ind w:left="5103"/>
        <w:jc w:val="both"/>
        <w:outlineLvl w:val="1"/>
      </w:pPr>
      <w:r>
        <w:t>Приложение № 2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6F6A70" w:rsidRDefault="006F6A70" w:rsidP="006F6A70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________________</w:t>
      </w:r>
      <w:r>
        <w:t>______</w:t>
      </w:r>
    </w:p>
    <w:p w:rsidR="006F6A70" w:rsidRDefault="006F6A70" w:rsidP="006F6A7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</w:p>
    <w:p w:rsidR="006F6A70" w:rsidRDefault="006F6A70" w:rsidP="006F6A70">
      <w:pPr>
        <w:spacing w:after="0" w:line="240" w:lineRule="auto"/>
        <w:ind w:firstLine="567"/>
        <w:jc w:val="center"/>
      </w:pPr>
    </w:p>
    <w:p w:rsidR="006F6A70" w:rsidRDefault="006F6A70" w:rsidP="006F6A70">
      <w:pPr>
        <w:spacing w:after="0" w:line="240" w:lineRule="auto"/>
        <w:ind w:firstLine="567"/>
        <w:jc w:val="center"/>
      </w:pPr>
      <w:r>
        <w:t>Расписка</w:t>
      </w:r>
    </w:p>
    <w:p w:rsidR="006F6A70" w:rsidRDefault="006F6A70" w:rsidP="006F6A70">
      <w:pPr>
        <w:spacing w:after="0" w:line="240" w:lineRule="auto"/>
        <w:ind w:firstLine="567"/>
        <w:jc w:val="center"/>
      </w:pPr>
      <w: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</w:p>
    <w:bookmarkEnd w:id="2"/>
    <w:bookmarkEnd w:id="3"/>
    <w:p w:rsidR="006F6A70" w:rsidRDefault="006F6A70" w:rsidP="006F6A70">
      <w:pPr>
        <w:spacing w:after="0" w:line="240" w:lineRule="auto"/>
        <w:ind w:firstLine="567"/>
        <w:jc w:val="both"/>
        <w:rPr>
          <w:b/>
          <w:bCs/>
        </w:rPr>
      </w:pPr>
      <w:r>
        <w:t>«</w:t>
      </w:r>
      <w:r>
        <w:rPr>
          <w:bCs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proofErr w:type="gramStart"/>
      <w:r>
        <w:rPr>
          <w:bCs/>
        </w:rPr>
        <w:t>в</w:t>
      </w:r>
      <w:proofErr w:type="gramEnd"/>
      <w:r>
        <w:t xml:space="preserve"> </w:t>
      </w:r>
      <w:r>
        <w:rPr>
          <w:b/>
          <w:bCs/>
        </w:rPr>
        <w:t>________________________________________</w:t>
      </w:r>
    </w:p>
    <w:p w:rsidR="006F6A70" w:rsidRDefault="006F6A70" w:rsidP="006F6A70">
      <w:pPr>
        <w:spacing w:after="0" w:line="240" w:lineRule="auto"/>
        <w:ind w:left="1416" w:firstLine="708"/>
        <w:jc w:val="both"/>
        <w:rPr>
          <w:b/>
          <w:bCs/>
        </w:rPr>
      </w:pPr>
      <w:r w:rsidRPr="00307EC7">
        <w:t>(наименование муниципального образования)</w:t>
      </w:r>
    </w:p>
    <w:p w:rsidR="006F6A70" w:rsidRDefault="006F6A70" w:rsidP="006F6A70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(для юридических лиц и</w:t>
      </w:r>
      <w:r w:rsidRPr="00307EC7">
        <w:t xml:space="preserve"> </w:t>
      </w:r>
      <w:r w:rsidRPr="00307EC7">
        <w:rPr>
          <w:bCs/>
        </w:rPr>
        <w:t>индивидуальных предпринимателей)</w:t>
      </w: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D4338" w:rsidRPr="00307EC7" w:rsidRDefault="006D4338" w:rsidP="006F6A70">
      <w:pPr>
        <w:spacing w:after="0" w:line="240" w:lineRule="auto"/>
        <w:ind w:firstLine="567"/>
        <w:jc w:val="both"/>
        <w:rPr>
          <w:bCs/>
        </w:rPr>
      </w:pPr>
    </w:p>
    <w:p w:rsidR="006F6A70" w:rsidRPr="00307EC7" w:rsidRDefault="006F6A70" w:rsidP="006F6A70">
      <w:pPr>
        <w:spacing w:after="0" w:line="240" w:lineRule="auto"/>
        <w:ind w:firstLine="567"/>
        <w:jc w:val="both"/>
        <w:rPr>
          <w:bCs/>
        </w:rPr>
      </w:pPr>
    </w:p>
    <w:p w:rsidR="006F6A70" w:rsidRPr="00307EC7" w:rsidRDefault="006F6A70" w:rsidP="006F6A70">
      <w:pPr>
        <w:spacing w:after="0" w:line="240" w:lineRule="auto"/>
        <w:ind w:firstLine="567"/>
        <w:jc w:val="both"/>
        <w:rPr>
          <w:bCs/>
        </w:rPr>
      </w:pPr>
    </w:p>
    <w:tbl>
      <w:tblPr>
        <w:tblW w:w="4772" w:type="pct"/>
        <w:tblLook w:val="04A0"/>
      </w:tblPr>
      <w:tblGrid>
        <w:gridCol w:w="9854"/>
      </w:tblGrid>
      <w:tr w:rsidR="006F6A70" w:rsidTr="008770CF">
        <w:trPr>
          <w:trHeight w:val="1240"/>
        </w:trPr>
        <w:tc>
          <w:tcPr>
            <w:tcW w:w="5000" w:type="pct"/>
            <w:vMerge w:val="restart"/>
            <w:vAlign w:val="center"/>
          </w:tcPr>
          <w:p w:rsidR="006D4338" w:rsidRDefault="006D4338" w:rsidP="00877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D4338" w:rsidRDefault="006D4338" w:rsidP="00877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D4338" w:rsidRDefault="006D4338" w:rsidP="00877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D4338" w:rsidRDefault="006D4338" w:rsidP="00877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D4338" w:rsidRDefault="006D4338" w:rsidP="00877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F6A70" w:rsidRPr="00307EC7" w:rsidRDefault="006F6A70" w:rsidP="008770CF">
            <w:pPr>
              <w:autoSpaceDE w:val="0"/>
              <w:autoSpaceDN w:val="0"/>
              <w:adjustRightInd w:val="0"/>
              <w:spacing w:after="0" w:line="240" w:lineRule="auto"/>
            </w:pPr>
            <w:r w:rsidRPr="00307EC7">
              <w:t>Фирменный бланк (при наличии)</w:t>
            </w:r>
          </w:p>
          <w:p w:rsidR="006F6A70" w:rsidRDefault="006F6A70" w:rsidP="008770CF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6F6A70" w:rsidRDefault="006F6A70" w:rsidP="008770C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_____________________________</w:t>
            </w:r>
          </w:p>
          <w:p w:rsidR="006F6A70" w:rsidRDefault="006F6A70" w:rsidP="008770C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6F6A70" w:rsidRPr="00307EC7" w:rsidRDefault="006F6A70" w:rsidP="008770CF">
            <w:pPr>
              <w:autoSpaceDE w:val="0"/>
              <w:autoSpaceDN w:val="0"/>
              <w:adjustRightInd w:val="0"/>
              <w:spacing w:after="0" w:line="240" w:lineRule="auto"/>
              <w:ind w:left="5245"/>
            </w:pPr>
            <w:r w:rsidRPr="00307EC7">
              <w:t>(название, организационно-правовая форма юридического лица)</w:t>
            </w:r>
          </w:p>
          <w:p w:rsidR="006F6A70" w:rsidRDefault="006F6A70" w:rsidP="008770CF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 xml:space="preserve">ИНН: </w:t>
            </w:r>
            <w:r>
              <w:t>______________________</w:t>
            </w:r>
          </w:p>
          <w:p w:rsidR="006F6A70" w:rsidRDefault="006F6A70" w:rsidP="008770CF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ОГРН:</w:t>
            </w:r>
            <w:r>
              <w:t xml:space="preserve"> _____________________</w:t>
            </w:r>
          </w:p>
          <w:p w:rsidR="006F6A70" w:rsidRPr="00307EC7" w:rsidRDefault="006F6A70" w:rsidP="008770CF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места нахождения юридического лица, индивидуального предпринимателя</w:t>
            </w:r>
          </w:p>
          <w:p w:rsidR="006F6A70" w:rsidRDefault="006F6A70" w:rsidP="008770CF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:rsidR="006F6A70" w:rsidRPr="00307EC7" w:rsidRDefault="006F6A70" w:rsidP="008770CF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Фактический адрес нахождения (при наличии):</w:t>
            </w:r>
          </w:p>
          <w:p w:rsidR="006F6A70" w:rsidRPr="00307EC7" w:rsidRDefault="006F6A70" w:rsidP="008770CF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____________________________________________________</w:t>
            </w:r>
            <w:r>
              <w:t>______</w:t>
            </w:r>
          </w:p>
          <w:p w:rsidR="006F6A70" w:rsidRPr="00307EC7" w:rsidRDefault="006F6A70" w:rsidP="008770CF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электронной почты:</w:t>
            </w:r>
          </w:p>
          <w:p w:rsidR="006F6A70" w:rsidRPr="00307EC7" w:rsidRDefault="006F6A70" w:rsidP="008770CF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</w:t>
            </w:r>
            <w:r>
              <w:t>___</w:t>
            </w:r>
          </w:p>
          <w:p w:rsidR="006F6A70" w:rsidRPr="00307EC7" w:rsidRDefault="006F6A70" w:rsidP="008770CF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Номер контактного телефона:</w:t>
            </w:r>
          </w:p>
          <w:p w:rsidR="006F6A70" w:rsidRPr="00307EC7" w:rsidRDefault="006F6A70" w:rsidP="008770CF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</w:t>
            </w:r>
          </w:p>
          <w:p w:rsidR="006F6A70" w:rsidRPr="00307EC7" w:rsidRDefault="006F6A70" w:rsidP="008770CF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6F6A70" w:rsidRDefault="006F6A70" w:rsidP="008770CF">
            <w:pPr>
              <w:spacing w:after="0" w:line="240" w:lineRule="auto"/>
            </w:pPr>
          </w:p>
        </w:tc>
      </w:tr>
      <w:tr w:rsidR="006F6A70" w:rsidTr="008770CF">
        <w:trPr>
          <w:trHeight w:val="629"/>
        </w:trPr>
        <w:tc>
          <w:tcPr>
            <w:tcW w:w="5000" w:type="pct"/>
            <w:vMerge/>
            <w:vAlign w:val="center"/>
          </w:tcPr>
          <w:p w:rsidR="006F6A70" w:rsidRDefault="006F6A70" w:rsidP="008770CF">
            <w:pPr>
              <w:spacing w:after="0" w:line="240" w:lineRule="auto"/>
              <w:jc w:val="both"/>
            </w:pPr>
          </w:p>
        </w:tc>
      </w:tr>
      <w:tr w:rsidR="006F6A70" w:rsidTr="008770CF">
        <w:trPr>
          <w:trHeight w:val="322"/>
        </w:trPr>
        <w:tc>
          <w:tcPr>
            <w:tcW w:w="5000" w:type="pct"/>
            <w:vMerge/>
          </w:tcPr>
          <w:p w:rsidR="006F6A70" w:rsidRDefault="006F6A70" w:rsidP="008770CF">
            <w:pPr>
              <w:spacing w:after="0" w:line="240" w:lineRule="auto"/>
              <w:jc w:val="both"/>
            </w:pPr>
          </w:p>
        </w:tc>
      </w:tr>
    </w:tbl>
    <w:p w:rsidR="006F6A70" w:rsidRPr="00307EC7" w:rsidRDefault="006F6A70" w:rsidP="006F6A70">
      <w:pPr>
        <w:spacing w:after="0" w:line="240" w:lineRule="auto"/>
        <w:jc w:val="both"/>
      </w:pPr>
      <w:r w:rsidRPr="00307EC7">
        <w:t>Заявитель сда</w:t>
      </w:r>
      <w:proofErr w:type="gramStart"/>
      <w:r w:rsidRPr="00307EC7">
        <w:t>л(</w:t>
      </w:r>
      <w:proofErr w:type="gramEnd"/>
      <w:r w:rsidRPr="00307EC7">
        <w:t xml:space="preserve">-а), а специалист </w:t>
      </w:r>
      <w:bookmarkStart w:id="4" w:name="OLE_LINK30"/>
      <w:bookmarkStart w:id="5" w:name="OLE_LINK29"/>
      <w:r w:rsidRPr="00307EC7">
        <w:t>______________________________,</w:t>
      </w:r>
      <w:bookmarkEnd w:id="4"/>
      <w:bookmarkEnd w:id="5"/>
      <w:r w:rsidRPr="00307EC7">
        <w:t xml:space="preserve"> принял(-</w:t>
      </w:r>
      <w:proofErr w:type="spellStart"/>
      <w:r w:rsidRPr="00307EC7">
        <w:t>a</w:t>
      </w:r>
      <w:proofErr w:type="spellEnd"/>
      <w:r w:rsidRPr="00307EC7">
        <w:t xml:space="preserve">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>
        <w:t xml:space="preserve"> и </w:t>
      </w:r>
      <w:r w:rsidRPr="00307EC7">
        <w:t xml:space="preserve">уведомления </w:t>
      </w:r>
      <w:r w:rsidRPr="00307EC7">
        <w:br/>
        <w:t xml:space="preserve">о завершении сноса объекта капитального строительства» в ________________________________(наименование муниципального образования) </w:t>
      </w:r>
      <w:r w:rsidRPr="00307EC7">
        <w:rPr>
          <w:bCs/>
        </w:rPr>
        <w:t>Республики Башкортостан</w:t>
      </w:r>
      <w:r w:rsidRPr="00307EC7">
        <w:t>», следующие документы:</w:t>
      </w:r>
    </w:p>
    <w:p w:rsidR="006F6A70" w:rsidRPr="00307EC7" w:rsidRDefault="006F6A70" w:rsidP="006F6A70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4"/>
        <w:gridCol w:w="3027"/>
        <w:gridCol w:w="3205"/>
        <w:gridCol w:w="2278"/>
      </w:tblGrid>
      <w:tr w:rsidR="006F6A70" w:rsidTr="008770CF">
        <w:tc>
          <w:tcPr>
            <w:tcW w:w="682" w:type="pct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  <w:r w:rsidRPr="00307EC7">
              <w:t xml:space="preserve">№ </w:t>
            </w:r>
            <w:proofErr w:type="spellStart"/>
            <w:proofErr w:type="gramStart"/>
            <w:r w:rsidRPr="00307EC7">
              <w:t>п</w:t>
            </w:r>
            <w:proofErr w:type="spellEnd"/>
            <w:proofErr w:type="gramEnd"/>
            <w:r w:rsidRPr="00307EC7">
              <w:t>/</w:t>
            </w:r>
            <w:proofErr w:type="spellStart"/>
            <w:r w:rsidRPr="00307EC7"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6F6A70" w:rsidTr="008770CF">
        <w:tc>
          <w:tcPr>
            <w:tcW w:w="682" w:type="pct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</w:p>
        </w:tc>
      </w:tr>
    </w:tbl>
    <w:p w:rsidR="006F6A70" w:rsidRPr="00307EC7" w:rsidRDefault="006F6A70" w:rsidP="006F6A70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36"/>
        <w:gridCol w:w="2612"/>
        <w:gridCol w:w="2100"/>
        <w:gridCol w:w="2468"/>
        <w:gridCol w:w="117"/>
        <w:gridCol w:w="1621"/>
      </w:tblGrid>
      <w:tr w:rsidR="006F6A70" w:rsidTr="008770CF">
        <w:tc>
          <w:tcPr>
            <w:tcW w:w="472" w:type="pct"/>
            <w:vMerge w:val="restart"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  <w:bookmarkStart w:id="6" w:name="OLE_LINK34"/>
            <w:bookmarkStart w:id="7" w:name="OLE_LINK33"/>
            <w:r w:rsidRPr="00307EC7">
              <w:rPr>
                <w:bCs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bCs/>
              </w:rPr>
              <w:t>листов</w:t>
            </w:r>
          </w:p>
        </w:tc>
      </w:tr>
      <w:tr w:rsidR="006F6A70" w:rsidTr="008770CF">
        <w:tc>
          <w:tcPr>
            <w:tcW w:w="472" w:type="pct"/>
            <w:vMerge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vanish/>
                <w:lang w:val="en-US"/>
              </w:rPr>
            </w:pPr>
            <w:bookmarkStart w:id="8" w:name="OLE_LINK24"/>
            <w:bookmarkStart w:id="9" w:name="OLE_LINK23"/>
          </w:p>
          <w:p w:rsidR="006F6A70" w:rsidRPr="00307EC7" w:rsidRDefault="006F6A70" w:rsidP="008770CF">
            <w:pPr>
              <w:spacing w:after="0" w:line="240" w:lineRule="auto"/>
              <w:jc w:val="both"/>
              <w:rPr>
                <w:iCs/>
              </w:rPr>
            </w:pPr>
            <w:r w:rsidRPr="00307EC7">
              <w:rPr>
                <w:iCs/>
              </w:rPr>
              <w:t>(указывается количество листов прописью)</w:t>
            </w:r>
          </w:p>
          <w:bookmarkEnd w:id="8"/>
          <w:bookmarkEnd w:id="9"/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6A70" w:rsidTr="008770CF">
        <w:tc>
          <w:tcPr>
            <w:tcW w:w="472" w:type="pct"/>
            <w:vMerge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307EC7">
              <w:rPr>
                <w:bCs/>
              </w:rPr>
              <w:t>документов</w:t>
            </w:r>
          </w:p>
        </w:tc>
      </w:tr>
      <w:tr w:rsidR="006F6A70" w:rsidTr="008770CF">
        <w:tc>
          <w:tcPr>
            <w:tcW w:w="472" w:type="pct"/>
            <w:vMerge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6F6A70" w:rsidRPr="00307EC7" w:rsidRDefault="006F6A70" w:rsidP="008770CF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iCs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6A70" w:rsidTr="008770CF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  <w:bookmarkStart w:id="10" w:name="OLE_LINK12"/>
            <w:bookmarkStart w:id="11" w:name="OLE_LINK11"/>
            <w:bookmarkEnd w:id="6"/>
            <w:bookmarkEnd w:id="7"/>
            <w:r w:rsidRPr="00307EC7"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ind w:left="294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6F6A70" w:rsidTr="008770CF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:rsidR="006F6A70" w:rsidRDefault="006F6A70" w:rsidP="008770CF">
            <w:pPr>
              <w:spacing w:after="0" w:line="240" w:lineRule="auto"/>
              <w:jc w:val="both"/>
            </w:pPr>
            <w:r w:rsidRPr="00307EC7">
              <w:t>Ориентировочная дата выдачи итоговог</w:t>
            </w:r>
            <w:proofErr w:type="gramStart"/>
            <w:r w:rsidRPr="00307EC7">
              <w:t>о(</w:t>
            </w:r>
            <w:proofErr w:type="gramEnd"/>
            <w:r w:rsidRPr="00307EC7">
              <w:t>-</w:t>
            </w:r>
            <w:proofErr w:type="spellStart"/>
            <w:r w:rsidRPr="00307EC7">
              <w:t>ых</w:t>
            </w:r>
            <w:proofErr w:type="spellEnd"/>
            <w:r w:rsidRPr="00307EC7">
              <w:t>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  <w:p w:rsidR="006D4338" w:rsidRDefault="006D4338" w:rsidP="008770CF">
            <w:pPr>
              <w:spacing w:after="0" w:line="240" w:lineRule="auto"/>
              <w:jc w:val="both"/>
            </w:pPr>
          </w:p>
          <w:p w:rsidR="006D4338" w:rsidRPr="00307EC7" w:rsidRDefault="006D4338" w:rsidP="008770CF">
            <w:pPr>
              <w:spacing w:after="0" w:line="240" w:lineRule="auto"/>
              <w:jc w:val="both"/>
            </w:pPr>
          </w:p>
        </w:tc>
        <w:tc>
          <w:tcPr>
            <w:tcW w:w="2132" w:type="pct"/>
            <w:gridSpan w:val="3"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ind w:firstLine="294"/>
              <w:jc w:val="both"/>
              <w:rPr>
                <w:lang w:val="en-US"/>
              </w:rPr>
            </w:pPr>
            <w:r w:rsidRPr="00307EC7">
              <w:lastRenderedPageBreak/>
              <w:t>«__» ________ 20__ г.</w:t>
            </w:r>
          </w:p>
        </w:tc>
      </w:tr>
      <w:tr w:rsidR="006F6A70" w:rsidTr="008770CF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  <w:r w:rsidRPr="00307EC7">
              <w:lastRenderedPageBreak/>
              <w:t>Место выдачи: _______________________________</w:t>
            </w:r>
          </w:p>
          <w:p w:rsidR="006F6A70" w:rsidRPr="00307EC7" w:rsidRDefault="006F6A70" w:rsidP="008770CF">
            <w:pPr>
              <w:spacing w:after="0" w:line="240" w:lineRule="auto"/>
              <w:jc w:val="both"/>
            </w:pPr>
          </w:p>
          <w:p w:rsidR="006F6A70" w:rsidRPr="00307EC7" w:rsidRDefault="006F6A70" w:rsidP="008770CF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bookmarkEnd w:id="10"/>
      <w:bookmarkEnd w:id="11"/>
      <w:tr w:rsidR="006F6A70" w:rsidTr="008770CF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</w:p>
        </w:tc>
      </w:tr>
      <w:tr w:rsidR="006F6A70" w:rsidTr="008770CF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6F6A70" w:rsidRDefault="006F6A70" w:rsidP="008770C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6F6A70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  <w:bookmarkStart w:id="12" w:name="OLE_LINK41"/>
            <w:bookmarkStart w:id="13" w:name="OLE_LINK42"/>
            <w:r>
              <w:rPr>
                <w:iCs/>
              </w:rPr>
              <w:t>(Фамилия, инициалы) (подпись)</w:t>
            </w:r>
            <w:bookmarkEnd w:id="12"/>
            <w:bookmarkEnd w:id="13"/>
          </w:p>
        </w:tc>
      </w:tr>
    </w:tbl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6F6A70" w:rsidTr="008770CF">
        <w:tc>
          <w:tcPr>
            <w:tcW w:w="3190" w:type="dxa"/>
            <w:tcBorders>
              <w:top w:val="single" w:sz="4" w:space="0" w:color="auto"/>
            </w:tcBorders>
          </w:tcPr>
          <w:p w:rsidR="006F6A70" w:rsidRPr="00307EC7" w:rsidRDefault="006F6A70" w:rsidP="008770CF">
            <w:pPr>
              <w:autoSpaceDE w:val="0"/>
              <w:autoSpaceDN w:val="0"/>
              <w:adjustRightInd w:val="0"/>
              <w:jc w:val="center"/>
            </w:pPr>
            <w:r w:rsidRPr="00307EC7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F6A70" w:rsidRPr="00307EC7" w:rsidRDefault="006F6A70" w:rsidP="008770CF">
            <w:pPr>
              <w:autoSpaceDE w:val="0"/>
              <w:autoSpaceDN w:val="0"/>
              <w:adjustRightInd w:val="0"/>
              <w:jc w:val="center"/>
            </w:pPr>
            <w:r w:rsidRPr="00307EC7"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F6A70" w:rsidRPr="00307EC7" w:rsidRDefault="006F6A70" w:rsidP="008770CF">
            <w:pPr>
              <w:autoSpaceDE w:val="0"/>
              <w:autoSpaceDN w:val="0"/>
              <w:adjustRightInd w:val="0"/>
              <w:jc w:val="center"/>
            </w:pPr>
            <w:r w:rsidRPr="00307EC7"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jc w:val="center"/>
      </w:pPr>
    </w:p>
    <w:p w:rsidR="006F6A70" w:rsidRPr="00307EC7" w:rsidRDefault="006F6A70" w:rsidP="006F6A70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:rsidR="006F6A70" w:rsidRPr="00307EC7" w:rsidRDefault="006F6A70" w:rsidP="006F6A70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:rsidR="006D4338" w:rsidRDefault="006D4338" w:rsidP="006F6A70">
      <w:pPr>
        <w:spacing w:after="0" w:line="240" w:lineRule="auto"/>
        <w:rPr>
          <w:bCs/>
        </w:rPr>
        <w:sectPr w:rsidR="006D4338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6D4338" w:rsidRDefault="006D4338" w:rsidP="006F6A70">
      <w:pPr>
        <w:spacing w:after="0" w:line="240" w:lineRule="auto"/>
        <w:ind w:firstLine="567"/>
        <w:jc w:val="center"/>
        <w:rPr>
          <w:bCs/>
        </w:rPr>
      </w:pPr>
    </w:p>
    <w:p w:rsidR="006F6A70" w:rsidRDefault="006F6A70" w:rsidP="006F6A70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t>Расписка</w:t>
      </w:r>
    </w:p>
    <w:p w:rsidR="006F6A70" w:rsidRDefault="006F6A70" w:rsidP="006F6A70">
      <w:pPr>
        <w:spacing w:after="0" w:line="240" w:lineRule="auto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:rsidR="006F6A70" w:rsidRDefault="006F6A70" w:rsidP="006F6A70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r>
        <w:rPr>
          <w:b/>
          <w:bCs/>
        </w:rPr>
        <w:t>_____________________________________</w:t>
      </w:r>
    </w:p>
    <w:p w:rsidR="006F6A70" w:rsidRPr="00307EC7" w:rsidRDefault="006F6A70" w:rsidP="006F6A70">
      <w:pPr>
        <w:spacing w:after="0" w:line="240" w:lineRule="auto"/>
        <w:ind w:left="1416" w:firstLine="708"/>
        <w:jc w:val="both"/>
        <w:rPr>
          <w:bCs/>
        </w:rPr>
      </w:pPr>
      <w:r w:rsidRPr="00307EC7">
        <w:rPr>
          <w:bCs/>
        </w:rPr>
        <w:t>(наименование муниципального образования)</w:t>
      </w:r>
    </w:p>
    <w:p w:rsidR="006F6A70" w:rsidRPr="00307EC7" w:rsidRDefault="006F6A70" w:rsidP="006F6A70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                             (для физических лиц)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(ФИО (отчество - при наличии) физического лица)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Реквизиты основного документа, удостоверяющего личность: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______________________________________________________________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(указывается наименование документы, номер, кем и когда выдан)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места жительства (пребывания):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электронной почты (при наличии):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Номер контактного телефона:</w:t>
      </w:r>
    </w:p>
    <w:tbl>
      <w:tblPr>
        <w:tblW w:w="4783" w:type="pct"/>
        <w:tblLook w:val="04A0"/>
      </w:tblPr>
      <w:tblGrid>
        <w:gridCol w:w="9426"/>
      </w:tblGrid>
      <w:tr w:rsidR="006F6A70" w:rsidTr="008770CF">
        <w:trPr>
          <w:trHeight w:val="322"/>
        </w:trPr>
        <w:tc>
          <w:tcPr>
            <w:tcW w:w="5000" w:type="pct"/>
          </w:tcPr>
          <w:p w:rsidR="006F6A70" w:rsidRDefault="006F6A70" w:rsidP="008770CF">
            <w:pPr>
              <w:spacing w:after="0" w:line="240" w:lineRule="auto"/>
              <w:jc w:val="both"/>
            </w:pPr>
          </w:p>
        </w:tc>
      </w:tr>
    </w:tbl>
    <w:p w:rsidR="006F6A70" w:rsidRPr="00307EC7" w:rsidRDefault="006F6A70" w:rsidP="006F6A70">
      <w:pPr>
        <w:spacing w:after="0" w:line="240" w:lineRule="auto"/>
        <w:jc w:val="both"/>
      </w:pPr>
      <w:r w:rsidRPr="00307EC7">
        <w:t>Заявитель сда</w:t>
      </w:r>
      <w:proofErr w:type="gramStart"/>
      <w:r w:rsidRPr="00307EC7">
        <w:t>л(</w:t>
      </w:r>
      <w:proofErr w:type="gramEnd"/>
      <w:r w:rsidRPr="00307EC7">
        <w:t>-а), а специалист _______________________________, принял(-</w:t>
      </w:r>
      <w:proofErr w:type="spellStart"/>
      <w:r w:rsidRPr="00307EC7">
        <w:t>a</w:t>
      </w:r>
      <w:proofErr w:type="spellEnd"/>
      <w:r w:rsidRPr="00307EC7">
        <w:t xml:space="preserve">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>
        <w:t xml:space="preserve"> и </w:t>
      </w:r>
      <w:r w:rsidRPr="00307EC7">
        <w:t xml:space="preserve">уведомления </w:t>
      </w:r>
      <w:r w:rsidRPr="00307EC7">
        <w:br/>
        <w:t>о завершении сноса объекта капитального строительства» в ________________________________________(наименование муниципального образования) Республики Башкортостан», следующие документы:</w:t>
      </w:r>
    </w:p>
    <w:p w:rsidR="006F6A70" w:rsidRPr="00307EC7" w:rsidRDefault="006F6A70" w:rsidP="006F6A70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4"/>
        <w:gridCol w:w="3027"/>
        <w:gridCol w:w="3205"/>
        <w:gridCol w:w="2278"/>
      </w:tblGrid>
      <w:tr w:rsidR="006F6A70" w:rsidTr="008770CF">
        <w:tc>
          <w:tcPr>
            <w:tcW w:w="682" w:type="pct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  <w:r w:rsidRPr="00307EC7">
              <w:t xml:space="preserve">№ </w:t>
            </w:r>
            <w:proofErr w:type="spellStart"/>
            <w:proofErr w:type="gramStart"/>
            <w:r w:rsidRPr="00307EC7">
              <w:t>п</w:t>
            </w:r>
            <w:proofErr w:type="spellEnd"/>
            <w:proofErr w:type="gramEnd"/>
            <w:r w:rsidRPr="00307EC7">
              <w:t>/</w:t>
            </w:r>
            <w:proofErr w:type="spellStart"/>
            <w:r w:rsidRPr="00307EC7"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6F6A70" w:rsidTr="008770CF">
        <w:tc>
          <w:tcPr>
            <w:tcW w:w="682" w:type="pct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</w:p>
        </w:tc>
      </w:tr>
    </w:tbl>
    <w:p w:rsidR="006F6A70" w:rsidRPr="00307EC7" w:rsidRDefault="006F6A70" w:rsidP="006F6A70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58"/>
        <w:gridCol w:w="2596"/>
        <w:gridCol w:w="2389"/>
        <w:gridCol w:w="2150"/>
        <w:gridCol w:w="104"/>
        <w:gridCol w:w="1657"/>
      </w:tblGrid>
      <w:tr w:rsidR="006F6A70" w:rsidTr="008770CF">
        <w:tc>
          <w:tcPr>
            <w:tcW w:w="486" w:type="pct"/>
            <w:vMerge w:val="restart"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листов</w:t>
            </w:r>
          </w:p>
        </w:tc>
      </w:tr>
      <w:tr w:rsidR="006F6A70" w:rsidTr="008770CF">
        <w:tc>
          <w:tcPr>
            <w:tcW w:w="486" w:type="pct"/>
            <w:vMerge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6A70" w:rsidTr="008770CF">
        <w:tc>
          <w:tcPr>
            <w:tcW w:w="486" w:type="pct"/>
            <w:vMerge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документов</w:t>
            </w:r>
          </w:p>
        </w:tc>
      </w:tr>
      <w:tr w:rsidR="006F6A70" w:rsidTr="008770CF">
        <w:tc>
          <w:tcPr>
            <w:tcW w:w="486" w:type="pct"/>
            <w:vMerge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6D4338" w:rsidRDefault="006D4338" w:rsidP="008770CF">
            <w:pPr>
              <w:tabs>
                <w:tab w:val="left" w:pos="6113"/>
              </w:tabs>
              <w:spacing w:after="0" w:line="240" w:lineRule="auto"/>
              <w:jc w:val="both"/>
            </w:pPr>
          </w:p>
          <w:p w:rsidR="006D4338" w:rsidRDefault="006D4338" w:rsidP="008770CF">
            <w:pPr>
              <w:tabs>
                <w:tab w:val="left" w:pos="6113"/>
              </w:tabs>
              <w:spacing w:after="0" w:line="240" w:lineRule="auto"/>
              <w:jc w:val="both"/>
            </w:pPr>
          </w:p>
          <w:p w:rsidR="006F6A70" w:rsidRPr="00307EC7" w:rsidRDefault="006F6A70" w:rsidP="008770CF">
            <w:pPr>
              <w:tabs>
                <w:tab w:val="left" w:pos="6113"/>
              </w:tabs>
              <w:spacing w:after="0" w:line="240" w:lineRule="auto"/>
              <w:jc w:val="both"/>
            </w:pPr>
            <w:r w:rsidRPr="00307EC7">
              <w:t>(указывается количество документов прописью)</w:t>
            </w:r>
          </w:p>
          <w:p w:rsidR="006F6A70" w:rsidRPr="00307EC7" w:rsidRDefault="006F6A70" w:rsidP="008770CF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6A70" w:rsidTr="008770CF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6F6A70" w:rsidTr="008770CF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  <w:r w:rsidRPr="00307EC7">
              <w:t>Ориентировочная дата выдачи итоговог</w:t>
            </w:r>
            <w:proofErr w:type="gramStart"/>
            <w:r w:rsidRPr="00307EC7">
              <w:t>о(</w:t>
            </w:r>
            <w:proofErr w:type="gramEnd"/>
            <w:r w:rsidRPr="00307EC7">
              <w:t>-</w:t>
            </w:r>
            <w:proofErr w:type="spellStart"/>
            <w:r w:rsidRPr="00307EC7">
              <w:t>ых</w:t>
            </w:r>
            <w:proofErr w:type="spellEnd"/>
            <w:r w:rsidRPr="00307EC7">
              <w:t>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6F6A70" w:rsidTr="008770CF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:rsidR="006F6A70" w:rsidRPr="00307EC7" w:rsidRDefault="006F6A70" w:rsidP="008770CF">
            <w:pPr>
              <w:spacing w:after="0" w:line="240" w:lineRule="auto"/>
              <w:jc w:val="both"/>
            </w:pPr>
          </w:p>
          <w:p w:rsidR="006F6A70" w:rsidRPr="00307EC7" w:rsidRDefault="006F6A70" w:rsidP="008770CF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tr w:rsidR="006F6A70" w:rsidTr="008770CF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F6A70" w:rsidRPr="00307EC7" w:rsidRDefault="006F6A70" w:rsidP="008770CF">
            <w:pPr>
              <w:spacing w:after="0" w:line="240" w:lineRule="auto"/>
              <w:jc w:val="both"/>
            </w:pPr>
          </w:p>
        </w:tc>
      </w:tr>
      <w:tr w:rsidR="006F6A70" w:rsidTr="008770CF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:rsidR="006F6A70" w:rsidRDefault="006F6A70" w:rsidP="008770CF">
            <w:pPr>
              <w:spacing w:after="0" w:line="240" w:lineRule="auto"/>
              <w:jc w:val="both"/>
            </w:pPr>
          </w:p>
        </w:tc>
        <w:tc>
          <w:tcPr>
            <w:tcW w:w="3197" w:type="pct"/>
            <w:gridSpan w:val="4"/>
            <w:shd w:val="clear" w:color="auto" w:fill="auto"/>
          </w:tcPr>
          <w:p w:rsidR="006F6A70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 (подпись)</w:t>
            </w:r>
          </w:p>
        </w:tc>
      </w:tr>
      <w:tr w:rsidR="006F6A70" w:rsidTr="008770CF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:rsidR="006F6A70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6A70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F6A70" w:rsidRDefault="006F6A70" w:rsidP="008770CF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6F6A70" w:rsidTr="008770CF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6F6A70" w:rsidRDefault="006F6A70" w:rsidP="008770CF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6F6A70" w:rsidRDefault="006F6A70" w:rsidP="008770CF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</w:t>
            </w:r>
            <w:r>
              <w:rPr>
                <w:lang w:val="en-US"/>
              </w:rPr>
              <w:t xml:space="preserve"> </w:t>
            </w:r>
            <w:r>
              <w:t>(подпись)</w:t>
            </w:r>
          </w:p>
        </w:tc>
      </w:tr>
    </w:tbl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jc w:val="center"/>
      </w:pPr>
    </w:p>
    <w:p w:rsidR="006F6A70" w:rsidRPr="00307EC7" w:rsidRDefault="006F6A70" w:rsidP="006F6A70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:rsidR="006F6A70" w:rsidRPr="00307EC7" w:rsidRDefault="006F6A70" w:rsidP="006F6A70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:rsidR="00D80581" w:rsidRDefault="006F6A70" w:rsidP="006F6A70">
      <w:pPr>
        <w:spacing w:after="0" w:line="240" w:lineRule="auto"/>
        <w:ind w:firstLine="5103"/>
        <w:jc w:val="both"/>
        <w:outlineLvl w:val="1"/>
      </w:pPr>
      <w:r>
        <w:br w:type="page"/>
      </w:r>
    </w:p>
    <w:p w:rsidR="00D80581" w:rsidRDefault="00D80581" w:rsidP="006F6A70">
      <w:pPr>
        <w:spacing w:after="0" w:line="240" w:lineRule="auto"/>
        <w:ind w:firstLine="5103"/>
        <w:jc w:val="both"/>
        <w:outlineLvl w:val="1"/>
      </w:pPr>
    </w:p>
    <w:p w:rsidR="00D80581" w:rsidRDefault="00D80581" w:rsidP="006F6A70">
      <w:pPr>
        <w:spacing w:after="0" w:line="240" w:lineRule="auto"/>
        <w:ind w:firstLine="5103"/>
        <w:jc w:val="both"/>
        <w:outlineLvl w:val="1"/>
      </w:pPr>
    </w:p>
    <w:p w:rsidR="006F6A70" w:rsidRDefault="006F6A70" w:rsidP="006F6A70">
      <w:pPr>
        <w:spacing w:after="0" w:line="240" w:lineRule="auto"/>
        <w:ind w:firstLine="5103"/>
        <w:jc w:val="both"/>
        <w:outlineLvl w:val="1"/>
      </w:pPr>
      <w:r>
        <w:t>Приложение № 3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6F6A70" w:rsidRDefault="006F6A70" w:rsidP="006F6A70">
      <w:pPr>
        <w:spacing w:after="0" w:line="240" w:lineRule="auto"/>
        <w:ind w:left="5103"/>
        <w:rPr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________________</w:t>
      </w:r>
      <w:r>
        <w:t>______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3"/>
      </w:r>
      <w:r>
        <w:rPr>
          <w:i/>
          <w:sz w:val="20"/>
          <w:szCs w:val="20"/>
        </w:rPr>
        <w:t xml:space="preserve">, ОГРН - для юридического лица) </w:t>
      </w:r>
      <w:proofErr w:type="gramEnd"/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ИЗВЕЩЕНИЕ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приеме </w:t>
      </w:r>
      <w:r>
        <w:rPr>
          <w:b/>
        </w:rPr>
        <w:t xml:space="preserve">уведомления при </w:t>
      </w:r>
      <w:r>
        <w:rPr>
          <w:rFonts w:eastAsia="Calibri"/>
          <w:b/>
          <w:bCs/>
        </w:rPr>
        <w:t xml:space="preserve">предоставлении муниципальной услуги 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 xml:space="preserve">объекта капитального строительства» 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:rsidR="006F6A70" w:rsidRDefault="006F6A70" w:rsidP="006F6A70">
      <w:pPr>
        <w:spacing w:after="0" w:line="240" w:lineRule="auto"/>
        <w:ind w:firstLine="708"/>
        <w:jc w:val="center"/>
        <w:rPr>
          <w:i/>
        </w:rPr>
      </w:pPr>
    </w:p>
    <w:p w:rsidR="006F6A70" w:rsidRDefault="006F6A70" w:rsidP="006F6A7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>аименование Администрации (уполномоченного органа) местного самоуправления</w:t>
      </w:r>
      <w:r>
        <w:rPr>
          <w:i/>
          <w:iCs/>
        </w:rPr>
        <w:t>]</w:t>
      </w:r>
    </w:p>
    <w:p w:rsidR="006F6A70" w:rsidRDefault="006F6A70" w:rsidP="006F6A70">
      <w:pPr>
        <w:spacing w:after="0" w:line="240" w:lineRule="auto"/>
        <w:ind w:firstLine="708"/>
        <w:jc w:val="center"/>
        <w:rPr>
          <w:i/>
        </w:rPr>
      </w:pPr>
    </w:p>
    <w:p w:rsidR="006F6A70" w:rsidRDefault="006F6A70" w:rsidP="006F6A70">
      <w:pPr>
        <w:spacing w:before="120" w:after="0" w:line="240" w:lineRule="auto"/>
        <w:ind w:firstLine="709"/>
        <w:jc w:val="both"/>
        <w:rPr>
          <w:rFonts w:eastAsia="Calibri"/>
          <w:bCs/>
        </w:rPr>
      </w:pPr>
      <w:proofErr w:type="gramStart"/>
      <w:r>
        <w:t xml:space="preserve">По результатам рассмотрения уведомления </w:t>
      </w:r>
      <w:r>
        <w:rPr>
          <w:rFonts w:eastAsia="Calibri"/>
          <w:bCs/>
          <w:i/>
          <w:iCs/>
        </w:rPr>
        <w:t>[</w:t>
      </w:r>
      <w:r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>
        <w:rPr>
          <w:rFonts w:eastAsia="Calibri"/>
          <w:bCs/>
          <w:i/>
          <w:iCs/>
        </w:rPr>
        <w:t xml:space="preserve">] </w:t>
      </w:r>
      <w:r w:rsidRPr="00A04998">
        <w:rPr>
          <w:rFonts w:eastAsia="Calibri"/>
          <w:bCs/>
        </w:rPr>
        <w:t xml:space="preserve">на земельном участке </w:t>
      </w:r>
      <w:r>
        <w:rPr>
          <w:rFonts w:eastAsia="Calibri"/>
          <w:bCs/>
          <w:i/>
          <w:iCs/>
        </w:rPr>
        <w:t>[</w:t>
      </w:r>
      <w:r w:rsidRPr="00081E8A">
        <w:rPr>
          <w:rFonts w:eastAsia="Calibri"/>
          <w:bCs/>
          <w:i/>
          <w:iCs/>
        </w:rPr>
        <w:t>кадастровы</w:t>
      </w:r>
      <w:r w:rsidRPr="00A04998">
        <w:rPr>
          <w:rFonts w:eastAsia="Calibri"/>
          <w:bCs/>
          <w:i/>
          <w:iCs/>
        </w:rPr>
        <w:t>й</w:t>
      </w:r>
      <w:r w:rsidRPr="00081E8A">
        <w:rPr>
          <w:rFonts w:eastAsia="Calibri"/>
          <w:bCs/>
          <w:i/>
          <w:iCs/>
        </w:rPr>
        <w:t xml:space="preserve"> номер</w:t>
      </w:r>
      <w:r>
        <w:rPr>
          <w:rFonts w:eastAsia="Calibri"/>
          <w:bCs/>
          <w:i/>
          <w:iCs/>
        </w:rPr>
        <w:t xml:space="preserve"> (при наличии)</w:t>
      </w:r>
      <w:r w:rsidRPr="00A04998">
        <w:rPr>
          <w:rFonts w:eastAsia="Calibri"/>
          <w:bCs/>
          <w:i/>
          <w:iCs/>
        </w:rPr>
        <w:t xml:space="preserve">, </w:t>
      </w:r>
      <w:r>
        <w:rPr>
          <w:rFonts w:eastAsia="Calibri"/>
          <w:bCs/>
          <w:i/>
          <w:iCs/>
        </w:rPr>
        <w:t>а</w:t>
      </w:r>
      <w:r w:rsidRPr="00A04998">
        <w:rPr>
          <w:rFonts w:eastAsia="Calibri"/>
          <w:bCs/>
          <w:i/>
          <w:iCs/>
        </w:rPr>
        <w:t>дрес или описание местоположения земельного участка</w:t>
      </w:r>
      <w:r>
        <w:rPr>
          <w:rFonts w:eastAsia="Calibri"/>
          <w:bCs/>
          <w:i/>
          <w:iCs/>
        </w:rPr>
        <w:t>]</w:t>
      </w:r>
      <w:r>
        <w:t xml:space="preserve">, зарегистрированного </w:t>
      </w:r>
      <w:r>
        <w:rPr>
          <w:rFonts w:eastAsia="Calibri"/>
          <w:bCs/>
          <w:i/>
          <w:iCs/>
        </w:rPr>
        <w:t xml:space="preserve">[дата] №[номер], </w:t>
      </w:r>
      <w:r>
        <w:rPr>
          <w:rFonts w:eastAsia="Calibri"/>
          <w:bCs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  <w:proofErr w:type="gramEnd"/>
    </w:p>
    <w:p w:rsidR="006F6A70" w:rsidRDefault="006F6A70" w:rsidP="006F6A70">
      <w:pPr>
        <w:spacing w:before="120" w:after="0" w:line="240" w:lineRule="auto"/>
        <w:ind w:firstLine="709"/>
        <w:jc w:val="both"/>
        <w:rPr>
          <w:rFonts w:eastAsia="Calibri"/>
          <w:bCs/>
        </w:rPr>
      </w:pPr>
    </w:p>
    <w:p w:rsidR="006F6A70" w:rsidRDefault="006F6A70" w:rsidP="006F6A70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(подпись)                    (инициалы, имя</w:t>
      </w:r>
      <w:proofErr w:type="gramEnd"/>
    </w:p>
    <w:p w:rsidR="006F6A70" w:rsidRDefault="006F6A70" w:rsidP="006F6A70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отчество (при наличии))</w:t>
      </w:r>
    </w:p>
    <w:p w:rsidR="006F6A70" w:rsidRDefault="006F6A70" w:rsidP="006F6A70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 предоставлении услуги)</w:t>
      </w:r>
    </w:p>
    <w:p w:rsidR="00D80581" w:rsidRDefault="00D80581" w:rsidP="006F6A70">
      <w:pPr>
        <w:spacing w:after="0" w:line="240" w:lineRule="auto"/>
        <w:rPr>
          <w:sz w:val="24"/>
          <w:szCs w:val="24"/>
        </w:rPr>
      </w:pPr>
    </w:p>
    <w:p w:rsidR="006F6A70" w:rsidRDefault="006F6A70" w:rsidP="006F6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0581" w:rsidRDefault="00D80581" w:rsidP="006F6A70">
      <w:pPr>
        <w:spacing w:after="0" w:line="240" w:lineRule="auto"/>
        <w:ind w:firstLine="5103"/>
        <w:jc w:val="both"/>
        <w:outlineLvl w:val="1"/>
      </w:pPr>
    </w:p>
    <w:p w:rsidR="00D80581" w:rsidRDefault="00D80581" w:rsidP="006F6A70">
      <w:pPr>
        <w:spacing w:after="0" w:line="240" w:lineRule="auto"/>
        <w:ind w:firstLine="5103"/>
        <w:jc w:val="both"/>
        <w:outlineLvl w:val="1"/>
      </w:pPr>
    </w:p>
    <w:p w:rsidR="006F6A70" w:rsidRDefault="006F6A70" w:rsidP="006F6A70">
      <w:pPr>
        <w:spacing w:after="0" w:line="240" w:lineRule="auto"/>
        <w:ind w:firstLine="5103"/>
        <w:jc w:val="both"/>
        <w:outlineLvl w:val="1"/>
      </w:pPr>
      <w:r>
        <w:t>Приложение № 4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6F6A70" w:rsidRDefault="006F6A70" w:rsidP="006F6A70">
      <w:pPr>
        <w:spacing w:after="0" w:line="240" w:lineRule="auto"/>
        <w:ind w:left="5103"/>
        <w:rPr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________________</w:t>
      </w:r>
      <w:r>
        <w:t>______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4"/>
      </w:r>
      <w:r>
        <w:rPr>
          <w:i/>
          <w:sz w:val="20"/>
          <w:szCs w:val="20"/>
        </w:rPr>
        <w:t xml:space="preserve">, ОГРН - для юридического лица) </w:t>
      </w:r>
      <w:proofErr w:type="gramEnd"/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об отказе в предоставлении муниципальной услуги 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>объекта капитального строительства»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:rsidR="006F6A70" w:rsidRDefault="006F6A70" w:rsidP="006F6A70">
      <w:pPr>
        <w:spacing w:after="0" w:line="240" w:lineRule="auto"/>
        <w:ind w:firstLine="708"/>
        <w:jc w:val="center"/>
        <w:rPr>
          <w:i/>
        </w:rPr>
      </w:pPr>
    </w:p>
    <w:p w:rsidR="006F6A70" w:rsidRDefault="006F6A70" w:rsidP="006F6A7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>аименование Администрации (уполномоченного органа) местного самоуправления</w:t>
      </w:r>
      <w:r>
        <w:rPr>
          <w:i/>
          <w:iCs/>
        </w:rPr>
        <w:t>]</w:t>
      </w:r>
    </w:p>
    <w:p w:rsidR="006F6A70" w:rsidRDefault="006F6A70" w:rsidP="006F6A70">
      <w:pPr>
        <w:spacing w:after="0" w:line="240" w:lineRule="auto"/>
        <w:ind w:firstLine="708"/>
        <w:jc w:val="center"/>
        <w:rPr>
          <w:i/>
        </w:rPr>
      </w:pPr>
    </w:p>
    <w:p w:rsidR="006F6A70" w:rsidRDefault="006F6A70" w:rsidP="006F6A70">
      <w:pPr>
        <w:spacing w:after="0" w:line="240" w:lineRule="auto"/>
        <w:ind w:firstLine="709"/>
        <w:jc w:val="both"/>
      </w:pPr>
      <w:proofErr w:type="gramStart"/>
      <w:r>
        <w:t xml:space="preserve">По результатам рассмотрения уведомления </w:t>
      </w:r>
      <w:r>
        <w:rPr>
          <w:rFonts w:eastAsia="Calibri"/>
          <w:bCs/>
          <w:i/>
          <w:iCs/>
        </w:rPr>
        <w:t>[</w:t>
      </w:r>
      <w:r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>
        <w:rPr>
          <w:rFonts w:eastAsia="Calibri"/>
          <w:bCs/>
          <w:i/>
          <w:iCs/>
        </w:rPr>
        <w:t>]</w:t>
      </w:r>
      <w:r w:rsidRPr="00B71134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на земельном участке </w:t>
      </w:r>
      <w:r>
        <w:rPr>
          <w:rFonts w:eastAsia="Calibri"/>
          <w:bCs/>
          <w:i/>
          <w:iCs/>
        </w:rPr>
        <w:t>[кадастровый номер (при наличии), адрес или описание местоположения земельного участка]</w:t>
      </w:r>
      <w:r>
        <w:t xml:space="preserve">, зарегистрированного </w:t>
      </w:r>
      <w:r>
        <w:rPr>
          <w:rFonts w:eastAsia="Calibri"/>
          <w:bCs/>
          <w:i/>
          <w:iCs/>
        </w:rPr>
        <w:t xml:space="preserve">[дата] №[номер] </w:t>
      </w:r>
      <w:r>
        <w:rPr>
          <w:rFonts w:eastAsia="Calibri"/>
          <w:bCs/>
        </w:rPr>
        <w:t>принято решение об отказе в предоставлении муниципальной услуги согласно</w:t>
      </w:r>
      <w:r>
        <w:t xml:space="preserve"> </w:t>
      </w:r>
      <w:r>
        <w:rPr>
          <w:rFonts w:eastAsia="Calibri"/>
          <w:bCs/>
        </w:rPr>
        <w:t xml:space="preserve">утвержденному административному регламенту уполномоченного органа </w:t>
      </w:r>
      <w:r>
        <w:rPr>
          <w:rFonts w:eastAsia="Calibri"/>
          <w:bCs/>
          <w:i/>
          <w:iCs/>
        </w:rPr>
        <w:t>[Наименование органа местного самоуправления]</w:t>
      </w:r>
      <w:r>
        <w:rPr>
          <w:rFonts w:eastAsia="Calibri"/>
          <w:bCs/>
        </w:rPr>
        <w:t xml:space="preserve"> по следующим основаниям (</w:t>
      </w:r>
      <w:r>
        <w:t>по пунктам Административного регламента):</w:t>
      </w:r>
      <w:proofErr w:type="gramEnd"/>
    </w:p>
    <w:p w:rsidR="006F6A70" w:rsidRDefault="006F6A70" w:rsidP="006F6A70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В случае направления уведомления о планируемом сносе:</w:t>
      </w:r>
    </w:p>
    <w:p w:rsidR="006F6A70" w:rsidRDefault="006F6A70" w:rsidP="00D03B72">
      <w:pPr>
        <w:pStyle w:val="af9"/>
        <w:numPr>
          <w:ilvl w:val="3"/>
          <w:numId w:val="35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2.15.1</w:t>
      </w:r>
    </w:p>
    <w:p w:rsidR="006F6A70" w:rsidRDefault="006F6A70" w:rsidP="006F6A70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D80581" w:rsidRDefault="00D80581" w:rsidP="006F6A70">
      <w:pPr>
        <w:spacing w:after="0" w:line="240" w:lineRule="auto"/>
        <w:ind w:firstLine="709"/>
        <w:jc w:val="both"/>
        <w:rPr>
          <w:b/>
          <w:bCs/>
        </w:rPr>
      </w:pPr>
    </w:p>
    <w:p w:rsidR="00D80581" w:rsidRDefault="00D80581" w:rsidP="006F6A70">
      <w:pPr>
        <w:spacing w:after="0" w:line="240" w:lineRule="auto"/>
        <w:ind w:firstLine="709"/>
        <w:jc w:val="both"/>
        <w:rPr>
          <w:b/>
          <w:bCs/>
        </w:rPr>
      </w:pPr>
    </w:p>
    <w:p w:rsidR="006F6A70" w:rsidRDefault="006F6A70" w:rsidP="006F6A70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:rsidR="006F6A70" w:rsidRDefault="006F6A70" w:rsidP="00D03B72">
      <w:pPr>
        <w:pStyle w:val="af9"/>
        <w:numPr>
          <w:ilvl w:val="3"/>
          <w:numId w:val="35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2.15.1</w:t>
      </w:r>
    </w:p>
    <w:p w:rsidR="006F6A70" w:rsidRDefault="006F6A70" w:rsidP="006F6A70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заявитель не является застройщиком или правообладателем объекта капитального строительства.</w:t>
      </w:r>
    </w:p>
    <w:p w:rsidR="006F6A70" w:rsidRDefault="006F6A70" w:rsidP="006F6A70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:rsidR="006F6A70" w:rsidRDefault="006F6A70" w:rsidP="00D03B72">
      <w:pPr>
        <w:pStyle w:val="af9"/>
        <w:numPr>
          <w:ilvl w:val="3"/>
          <w:numId w:val="35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«в» пункта 2.15.1</w:t>
      </w:r>
    </w:p>
    <w:p w:rsidR="006F6A70" w:rsidRDefault="006F6A70" w:rsidP="006F6A70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 содержит сведения об объекте, который не является объектом капитального строительства.</w:t>
      </w:r>
    </w:p>
    <w:p w:rsidR="006F6A70" w:rsidRDefault="006F6A70" w:rsidP="006F6A70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:rsidR="006F6A70" w:rsidRDefault="006F6A70" w:rsidP="00D03B72">
      <w:pPr>
        <w:pStyle w:val="af9"/>
        <w:numPr>
          <w:ilvl w:val="3"/>
          <w:numId w:val="35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«г» пункта 2.15.1</w:t>
      </w:r>
    </w:p>
    <w:p w:rsidR="006F6A70" w:rsidRDefault="006F6A70" w:rsidP="006F6A70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 содержит сведения об объекте, который включен 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наследия.</w:t>
      </w:r>
    </w:p>
    <w:p w:rsidR="006F6A70" w:rsidRDefault="006F6A70" w:rsidP="006F6A70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 случае направления уведомления о завершении сноса:</w:t>
      </w:r>
    </w:p>
    <w:p w:rsidR="006F6A70" w:rsidRDefault="006F6A70" w:rsidP="00D03B72">
      <w:pPr>
        <w:pStyle w:val="af9"/>
        <w:numPr>
          <w:ilvl w:val="3"/>
          <w:numId w:val="35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2.15.2</w:t>
      </w:r>
    </w:p>
    <w:p w:rsidR="006F6A70" w:rsidRDefault="006F6A70" w:rsidP="006F6A70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F6A70" w:rsidRDefault="006F6A70" w:rsidP="006F6A70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:rsidR="006F6A70" w:rsidRDefault="006F6A70" w:rsidP="00D03B72">
      <w:pPr>
        <w:pStyle w:val="af9"/>
        <w:numPr>
          <w:ilvl w:val="3"/>
          <w:numId w:val="35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2.15.2</w:t>
      </w:r>
    </w:p>
    <w:p w:rsidR="006F6A70" w:rsidRDefault="006F6A70" w:rsidP="006F6A70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отсутствие документов (сведений), предусмотренных нормативными правовыми актами Российской Федерации</w:t>
      </w:r>
    </w:p>
    <w:p w:rsidR="006F6A70" w:rsidRDefault="006F6A70" w:rsidP="006F6A70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отсутствующие документы</w:t>
      </w:r>
      <w:r>
        <w:rPr>
          <w:i/>
          <w:iCs/>
        </w:rPr>
        <w:t>]</w:t>
      </w:r>
    </w:p>
    <w:p w:rsidR="006F6A70" w:rsidRDefault="006F6A70" w:rsidP="006F6A70">
      <w:pPr>
        <w:pStyle w:val="13"/>
        <w:ind w:firstLine="720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>
        <w:rPr>
          <w:i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i/>
          <w:iCs/>
        </w:rPr>
        <w:t>]</w:t>
      </w:r>
    </w:p>
    <w:p w:rsidR="006F6A70" w:rsidRDefault="006F6A70" w:rsidP="006F6A70">
      <w:pPr>
        <w:pStyle w:val="13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F6A70" w:rsidRDefault="006F6A70" w:rsidP="006F6A70">
      <w:pPr>
        <w:pStyle w:val="13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F6A70" w:rsidRDefault="006F6A70" w:rsidP="006F6A70">
      <w:pPr>
        <w:pStyle w:val="13"/>
        <w:ind w:firstLine="720"/>
        <w:jc w:val="both"/>
      </w:pPr>
    </w:p>
    <w:p w:rsidR="006F6A70" w:rsidRDefault="006F6A70" w:rsidP="006F6A70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(подпись)                (фамилия, имя</w:t>
      </w:r>
      <w:proofErr w:type="gramEnd"/>
    </w:p>
    <w:p w:rsidR="00D80581" w:rsidRDefault="00D80581" w:rsidP="006F6A70">
      <w:pPr>
        <w:pStyle w:val="33"/>
        <w:rPr>
          <w:sz w:val="28"/>
          <w:szCs w:val="28"/>
        </w:rPr>
      </w:pPr>
    </w:p>
    <w:p w:rsidR="00D80581" w:rsidRDefault="00D80581" w:rsidP="006F6A70">
      <w:pPr>
        <w:pStyle w:val="33"/>
        <w:rPr>
          <w:sz w:val="28"/>
          <w:szCs w:val="28"/>
        </w:rPr>
      </w:pPr>
    </w:p>
    <w:p w:rsidR="006F6A70" w:rsidRDefault="006F6A70" w:rsidP="006F6A70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7D425A">
        <w:rPr>
          <w:sz w:val="28"/>
          <w:szCs w:val="28"/>
        </w:rPr>
        <w:t>отчество (при наличии))</w:t>
      </w:r>
    </w:p>
    <w:p w:rsidR="006F6A70" w:rsidRDefault="006F6A70" w:rsidP="006F6A70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об отказе</w:t>
      </w:r>
    </w:p>
    <w:p w:rsidR="006F6A70" w:rsidRDefault="006F6A70" w:rsidP="006F6A70">
      <w:pPr>
        <w:pStyle w:val="33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услуги)</w:t>
      </w:r>
    </w:p>
    <w:p w:rsidR="006F6A70" w:rsidRDefault="006F6A70" w:rsidP="006F6A70">
      <w:pPr>
        <w:pStyle w:val="33"/>
        <w:rPr>
          <w:sz w:val="28"/>
          <w:szCs w:val="28"/>
        </w:rPr>
      </w:pPr>
    </w:p>
    <w:p w:rsidR="006F6A70" w:rsidRDefault="006F6A70" w:rsidP="006F6A70">
      <w:pPr>
        <w:pStyle w:val="13"/>
        <w:ind w:firstLine="720"/>
        <w:jc w:val="both"/>
      </w:pPr>
      <w:r>
        <w:t xml:space="preserve">Подпись заявителя, подтверждающая получение решения об отказе </w:t>
      </w:r>
      <w:r>
        <w:br/>
        <w:t>в предоставлении муниципальной услуги, сведения о направлении запроса в личный кабинет заявителя на ЕПГУ/РПГУ.</w:t>
      </w:r>
    </w:p>
    <w:p w:rsidR="006F6A70" w:rsidRDefault="006F6A70" w:rsidP="006F6A7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6F6A70" w:rsidRDefault="006F6A70" w:rsidP="006F6A70">
      <w:pPr>
        <w:pStyle w:val="33"/>
        <w:rPr>
          <w:rFonts w:eastAsia="Calibri"/>
          <w:bCs/>
        </w:rPr>
      </w:pPr>
      <w:r>
        <w:rPr>
          <w:sz w:val="28"/>
          <w:szCs w:val="28"/>
        </w:rPr>
        <w:t xml:space="preserve"> (подпись)</w:t>
      </w:r>
      <w:r>
        <w:rPr>
          <w:sz w:val="28"/>
          <w:szCs w:val="28"/>
        </w:rPr>
        <w:tab/>
        <w:t>(инициалы, фамилия заявителя)</w:t>
      </w:r>
      <w:r>
        <w:rPr>
          <w:sz w:val="28"/>
          <w:szCs w:val="28"/>
        </w:rPr>
        <w:tab/>
        <w:t xml:space="preserve">              (дата)</w:t>
      </w:r>
    </w:p>
    <w:p w:rsidR="006F6A70" w:rsidRDefault="006F6A70" w:rsidP="006F6A70">
      <w:pPr>
        <w:spacing w:before="120"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6F6A70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D80581" w:rsidRDefault="00D80581" w:rsidP="006F6A70">
      <w:pPr>
        <w:tabs>
          <w:tab w:val="left" w:pos="9214"/>
        </w:tabs>
        <w:spacing w:after="0" w:line="240" w:lineRule="auto"/>
        <w:ind w:left="9072"/>
        <w:outlineLvl w:val="1"/>
      </w:pPr>
    </w:p>
    <w:p w:rsidR="00D80581" w:rsidRDefault="00D80581" w:rsidP="006F6A70">
      <w:pPr>
        <w:tabs>
          <w:tab w:val="left" w:pos="9214"/>
        </w:tabs>
        <w:spacing w:after="0" w:line="240" w:lineRule="auto"/>
        <w:ind w:left="9072"/>
        <w:outlineLvl w:val="1"/>
      </w:pPr>
    </w:p>
    <w:p w:rsidR="006F6A70" w:rsidRDefault="006F6A70" w:rsidP="006F6A70">
      <w:pPr>
        <w:tabs>
          <w:tab w:val="left" w:pos="9214"/>
        </w:tabs>
        <w:spacing w:after="0" w:line="240" w:lineRule="auto"/>
        <w:ind w:left="9072"/>
        <w:outlineLvl w:val="1"/>
      </w:pPr>
      <w:r>
        <w:t>Приложение № 5</w:t>
      </w:r>
    </w:p>
    <w:p w:rsidR="006F6A70" w:rsidRDefault="006F6A70" w:rsidP="006F6A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_______________</w:t>
      </w:r>
    </w:p>
    <w:p w:rsidR="006F6A70" w:rsidRDefault="006F6A70" w:rsidP="006F6A70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:rsidR="006F6A70" w:rsidRPr="0011384F" w:rsidRDefault="006F6A70" w:rsidP="006F6A70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</w:rPr>
      </w:pPr>
      <w:r>
        <w:rPr>
          <w:b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</w:t>
      </w:r>
      <w:r w:rsidRPr="0011384F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6F6A70" w:rsidRDefault="006F6A70" w:rsidP="006F6A70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  <w:rPr>
          <w:b/>
        </w:rPr>
      </w:pPr>
      <w:proofErr w:type="spellStart"/>
      <w:r w:rsidRPr="0011384F">
        <w:rPr>
          <w:b/>
        </w:rPr>
        <w:t>подуслуга</w:t>
      </w:r>
      <w:proofErr w:type="spellEnd"/>
      <w:r w:rsidRPr="0011384F">
        <w:rPr>
          <w:b/>
        </w:rPr>
        <w:t xml:space="preserve"> «Направление уведомления о планируемом сносе объекта капитального строительства»</w:t>
      </w:r>
    </w:p>
    <w:p w:rsidR="006F6A70" w:rsidRPr="007D425A" w:rsidRDefault="006F6A70" w:rsidP="006F6A70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620"/>
      </w:tblPr>
      <w:tblGrid>
        <w:gridCol w:w="2455"/>
        <w:gridCol w:w="2676"/>
        <w:gridCol w:w="2459"/>
        <w:gridCol w:w="2467"/>
        <w:gridCol w:w="2476"/>
        <w:gridCol w:w="2483"/>
      </w:tblGrid>
      <w:tr w:rsidR="006F6A70" w:rsidRPr="00346A70" w:rsidTr="008770CF">
        <w:trPr>
          <w:tblHeader/>
        </w:trPr>
        <w:tc>
          <w:tcPr>
            <w:tcW w:w="2455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6F6A70" w:rsidRPr="00346A70" w:rsidTr="008770CF">
        <w:trPr>
          <w:tblHeader/>
        </w:trPr>
        <w:tc>
          <w:tcPr>
            <w:tcW w:w="2455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6F6A70" w:rsidRPr="00770A9C" w:rsidTr="008770CF">
        <w:tc>
          <w:tcPr>
            <w:tcW w:w="15016" w:type="dxa"/>
            <w:gridSpan w:val="6"/>
          </w:tcPr>
          <w:p w:rsidR="006F6A70" w:rsidRPr="007D425A" w:rsidRDefault="006F6A70" w:rsidP="00D03B72">
            <w:pPr>
              <w:pStyle w:val="af9"/>
              <w:widowControl w:val="0"/>
              <w:numPr>
                <w:ilvl w:val="6"/>
                <w:numId w:val="35"/>
              </w:numPr>
              <w:tabs>
                <w:tab w:val="left" w:pos="567"/>
              </w:tabs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770A9C">
              <w:rPr>
                <w:bCs/>
                <w:sz w:val="22"/>
                <w:szCs w:val="22"/>
              </w:rPr>
              <w:t>роверка документов и регистрация уведомления</w:t>
            </w:r>
          </w:p>
        </w:tc>
      </w:tr>
      <w:tr w:rsidR="006F6A70" w:rsidRPr="00346A70" w:rsidTr="008770CF">
        <w:tc>
          <w:tcPr>
            <w:tcW w:w="2455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</w:t>
            </w:r>
            <w:r w:rsidRPr="007D425A">
              <w:rPr>
                <w:bCs/>
                <w:sz w:val="22"/>
                <w:szCs w:val="22"/>
              </w:rPr>
              <w:lastRenderedPageBreak/>
              <w:t>соответственно – муниципальная услуга, уведомление и документы) в Администрацию муниципального образования (Уполномоченный орган) (далее – Администрация (Уполномоченный орган))</w:t>
            </w:r>
          </w:p>
        </w:tc>
        <w:tc>
          <w:tcPr>
            <w:tcW w:w="26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proofErr w:type="gramStart"/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</w:t>
            </w:r>
            <w:r w:rsidRPr="007D425A">
              <w:rPr>
                <w:bCs/>
                <w:sz w:val="22"/>
                <w:szCs w:val="22"/>
              </w:rPr>
              <w:lastRenderedPageBreak/>
              <w:t>муниципальных услуг (далее – РГАУ МФЦ), 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</w:t>
            </w:r>
            <w:proofErr w:type="gramEnd"/>
            <w:r w:rsidRPr="007D425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D425A">
              <w:rPr>
                <w:bCs/>
                <w:sz w:val="22"/>
                <w:szCs w:val="22"/>
              </w:rPr>
              <w:t>РБ)</w:t>
            </w:r>
            <w:r w:rsidRPr="007D425A">
              <w:rPr>
                <w:rStyle w:val="a3"/>
                <w:bCs/>
                <w:sz w:val="22"/>
                <w:szCs w:val="22"/>
              </w:rPr>
              <w:footnoteReference w:id="5"/>
            </w:r>
            <w:proofErr w:type="gramEnd"/>
          </w:p>
        </w:tc>
        <w:tc>
          <w:tcPr>
            <w:tcW w:w="2459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документов;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:rsidR="006F6A70" w:rsidRPr="00346A70" w:rsidRDefault="006F6A70" w:rsidP="008770CF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в случае</w:t>
            </w:r>
            <w:proofErr w:type="gramStart"/>
            <w:r w:rsidRPr="00346A70">
              <w:rPr>
                <w:sz w:val="22"/>
                <w:szCs w:val="22"/>
              </w:rPr>
              <w:t>,</w:t>
            </w:r>
            <w:proofErr w:type="gramEnd"/>
            <w:r w:rsidRPr="00346A70">
              <w:rPr>
                <w:sz w:val="22"/>
                <w:szCs w:val="22"/>
              </w:rPr>
              <w:t xml:space="preserve"> если уведомление направлено через ЕПГУ (РПГУ) либо </w:t>
            </w:r>
            <w:r w:rsidRPr="00346A70">
              <w:rPr>
                <w:sz w:val="22"/>
                <w:szCs w:val="22"/>
              </w:rPr>
              <w:lastRenderedPageBreak/>
              <w:t xml:space="preserve">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:rsidR="006F6A70" w:rsidRPr="00346A70" w:rsidRDefault="006F6A70" w:rsidP="008770CF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в случае</w:t>
            </w:r>
            <w:proofErr w:type="gramStart"/>
            <w:r w:rsidRPr="00346A70">
              <w:rPr>
                <w:sz w:val="22"/>
                <w:szCs w:val="22"/>
              </w:rPr>
              <w:t>,</w:t>
            </w:r>
            <w:proofErr w:type="gramEnd"/>
            <w:r w:rsidRPr="00346A70">
              <w:rPr>
                <w:sz w:val="22"/>
                <w:szCs w:val="22"/>
              </w:rPr>
              <w:t xml:space="preserve"> если уведомление представлено непосредственно в Администрацию 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:rsidR="006F6A70" w:rsidRPr="00346A70" w:rsidRDefault="006F6A70" w:rsidP="008770CF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</w:t>
            </w:r>
            <w:r w:rsidRPr="00346A70">
              <w:rPr>
                <w:sz w:val="22"/>
                <w:szCs w:val="22"/>
              </w:rPr>
              <w:lastRenderedPageBreak/>
              <w:t xml:space="preserve">муниципальной услуги); </w:t>
            </w:r>
          </w:p>
          <w:p w:rsidR="006F6A70" w:rsidRPr="007D425A" w:rsidRDefault="006F6A70" w:rsidP="008770CF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отказ в приеме документов: </w:t>
            </w:r>
          </w:p>
          <w:p w:rsidR="006F6A70" w:rsidRPr="00346A70" w:rsidRDefault="006F6A70" w:rsidP="008770CF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в случае личного обращения в Администрацию (Уполномоченный орган) по основаниям, указанным в подпунктах «а», «б», «</w:t>
            </w:r>
            <w:r>
              <w:rPr>
                <w:sz w:val="22"/>
                <w:szCs w:val="22"/>
              </w:rPr>
              <w:t>е</w:t>
            </w:r>
            <w:r w:rsidRPr="00346A70"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</w:rPr>
              <w:t>ж</w:t>
            </w:r>
            <w:r w:rsidRPr="00346A7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:rsidR="006F6A70" w:rsidRPr="00346A70" w:rsidRDefault="006F6A70" w:rsidP="008770CF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</w:t>
            </w:r>
            <w:r w:rsidRPr="00346A70">
              <w:rPr>
                <w:sz w:val="22"/>
                <w:szCs w:val="22"/>
              </w:rPr>
              <w:lastRenderedPageBreak/>
              <w:t xml:space="preserve">личный кабинет заявителя на ЕПГУ (РПГУ) либо ГИСОГД РБ; 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>
              <w:rPr>
                <w:sz w:val="22"/>
                <w:szCs w:val="22"/>
              </w:rPr>
              <w:t>е</w:t>
            </w:r>
            <w:r w:rsidRPr="00346A70"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</w:rPr>
              <w:t>ж</w:t>
            </w:r>
            <w:r w:rsidRPr="00346A7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6F6A70" w:rsidRPr="00346A70" w:rsidTr="008770CF">
        <w:tc>
          <w:tcPr>
            <w:tcW w:w="15016" w:type="dxa"/>
            <w:gridSpan w:val="6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6F6A70" w:rsidRPr="00346A70" w:rsidTr="008770CF">
        <w:tc>
          <w:tcPr>
            <w:tcW w:w="2455" w:type="dxa"/>
            <w:vMerge w:val="restart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59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:rsidR="006F6A70" w:rsidRPr="00346A70" w:rsidRDefault="006F6A70" w:rsidP="008770CF">
            <w:pPr>
              <w:pStyle w:val="Default"/>
              <w:rPr>
                <w:sz w:val="22"/>
                <w:szCs w:val="22"/>
              </w:rPr>
            </w:pPr>
            <w:proofErr w:type="gramStart"/>
            <w:r w:rsidRPr="00346A7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</w:t>
            </w:r>
            <w:r w:rsidRPr="00346A70">
              <w:rPr>
                <w:sz w:val="22"/>
                <w:szCs w:val="22"/>
              </w:rPr>
              <w:lastRenderedPageBreak/>
              <w:t xml:space="preserve"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  <w:proofErr w:type="gramEnd"/>
          </w:p>
          <w:p w:rsidR="006F6A70" w:rsidRPr="007D425A" w:rsidRDefault="006F6A70" w:rsidP="008770CF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6F6A70" w:rsidRPr="00346A70" w:rsidTr="008770CF">
        <w:tc>
          <w:tcPr>
            <w:tcW w:w="2455" w:type="dxa"/>
            <w:vMerge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:rsidR="006F6A70" w:rsidRPr="00346A70" w:rsidRDefault="006F6A70" w:rsidP="008770CF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color w:val="auto"/>
                <w:sz w:val="22"/>
                <w:szCs w:val="22"/>
              </w:rPr>
              <w:t xml:space="preserve">- </w:t>
            </w:r>
            <w:r w:rsidRPr="00346A70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:rsidR="006F6A70" w:rsidRPr="00346A70" w:rsidRDefault="006F6A70" w:rsidP="008770CF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:rsidR="006F6A70" w:rsidRPr="00346A70" w:rsidRDefault="006F6A70" w:rsidP="008770CF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сформированный комплект документов, необходимых для </w:t>
            </w:r>
            <w:r w:rsidRPr="00346A70">
              <w:rPr>
                <w:sz w:val="22"/>
                <w:szCs w:val="22"/>
              </w:rPr>
              <w:lastRenderedPageBreak/>
              <w:t xml:space="preserve">предоставления муниципальной услуги </w:t>
            </w:r>
          </w:p>
        </w:tc>
      </w:tr>
      <w:tr w:rsidR="006F6A70" w:rsidRPr="00346A70" w:rsidTr="008770CF">
        <w:tc>
          <w:tcPr>
            <w:tcW w:w="15016" w:type="dxa"/>
            <w:gridSpan w:val="6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6F6A70" w:rsidRPr="00346A70" w:rsidTr="008770CF">
        <w:tc>
          <w:tcPr>
            <w:tcW w:w="2455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59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</w:tr>
      <w:tr w:rsidR="006F6A70" w:rsidRPr="00346A70" w:rsidTr="008770CF">
        <w:tc>
          <w:tcPr>
            <w:tcW w:w="15016" w:type="dxa"/>
            <w:gridSpan w:val="6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6F6A70" w:rsidRPr="00346A70" w:rsidTr="008770CF">
        <w:tc>
          <w:tcPr>
            <w:tcW w:w="2455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и документов в ГИСОГД РБ;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Подготовка и направление уведомления о размещении документов в ГИСОГД РБ в Государственный комитет Республики Башкортостан по жилищному и </w:t>
            </w:r>
            <w:r w:rsidRPr="007D425A">
              <w:rPr>
                <w:bCs/>
                <w:sz w:val="22"/>
                <w:szCs w:val="22"/>
              </w:rPr>
              <w:lastRenderedPageBreak/>
              <w:t xml:space="preserve">строительному надзору (далее </w:t>
            </w:r>
            <w:proofErr w:type="gramStart"/>
            <w:r w:rsidRPr="007D425A">
              <w:rPr>
                <w:bCs/>
                <w:sz w:val="22"/>
                <w:szCs w:val="22"/>
              </w:rPr>
              <w:t>–</w:t>
            </w:r>
            <w:proofErr w:type="spellStart"/>
            <w:r w:rsidRPr="007D425A">
              <w:rPr>
                <w:bCs/>
                <w:sz w:val="22"/>
                <w:szCs w:val="22"/>
              </w:rPr>
              <w:t>Г</w:t>
            </w:r>
            <w:proofErr w:type="gramEnd"/>
            <w:r w:rsidRPr="007D425A">
              <w:rPr>
                <w:bCs/>
                <w:sz w:val="22"/>
                <w:szCs w:val="22"/>
              </w:rPr>
              <w:t>осжилстройнадзор</w:t>
            </w:r>
            <w:proofErr w:type="spellEnd"/>
            <w:r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:rsidR="006F6A70" w:rsidRPr="00346A70" w:rsidRDefault="006F6A70" w:rsidP="008770CF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:rsidR="006F6A70" w:rsidRPr="00346A70" w:rsidRDefault="006F6A70" w:rsidP="008770CF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размещенные в ГИСОГД РБ уведомление и документы; </w:t>
            </w:r>
          </w:p>
          <w:p w:rsidR="006F6A70" w:rsidRPr="00346A70" w:rsidRDefault="006F6A70" w:rsidP="008770CF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346A70">
              <w:rPr>
                <w:sz w:val="22"/>
                <w:szCs w:val="22"/>
              </w:rPr>
              <w:t>Госжилстройнадзор</w:t>
            </w:r>
            <w:proofErr w:type="spellEnd"/>
            <w:r w:rsidRPr="00346A70">
              <w:rPr>
                <w:sz w:val="22"/>
                <w:szCs w:val="22"/>
              </w:rPr>
              <w:t xml:space="preserve"> РБ на ЕПГУ (РПГУ), ГИСОГД РБ </w:t>
            </w:r>
            <w:r w:rsidRPr="00346A70">
              <w:rPr>
                <w:sz w:val="22"/>
                <w:szCs w:val="22"/>
              </w:rPr>
              <w:lastRenderedPageBreak/>
              <w:t xml:space="preserve">электронное сообщение о размещении уведомления и документов с предоставлением доступа к размещенным данным 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</w:tr>
      <w:tr w:rsidR="006F6A70" w:rsidRPr="00346A70" w:rsidTr="008770CF">
        <w:tc>
          <w:tcPr>
            <w:tcW w:w="15016" w:type="dxa"/>
            <w:gridSpan w:val="6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6F6A70" w:rsidRPr="00346A70" w:rsidTr="008770CF">
        <w:tc>
          <w:tcPr>
            <w:tcW w:w="2455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:rsidR="006F6A70" w:rsidRPr="00346A70" w:rsidRDefault="006F6A70" w:rsidP="008770CF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:rsidR="006F6A70" w:rsidRPr="00346A70" w:rsidRDefault="006F6A70" w:rsidP="008770CF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:rsidR="006F6A70" w:rsidRPr="00346A70" w:rsidRDefault="006F6A70" w:rsidP="008770CF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</w:tr>
    </w:tbl>
    <w:p w:rsidR="006F6A70" w:rsidRDefault="006F6A70" w:rsidP="006F6A70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:rsidR="00D80581" w:rsidRDefault="00D80581" w:rsidP="006F6A70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:rsidR="00D80581" w:rsidRDefault="00D80581" w:rsidP="006F6A70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:rsidR="00D80581" w:rsidRDefault="00D80581" w:rsidP="006F6A70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:rsidR="00D80581" w:rsidRDefault="00D80581" w:rsidP="006F6A70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:rsidR="006F6A70" w:rsidRPr="00531CF8" w:rsidRDefault="006F6A70" w:rsidP="006F6A70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  <w:r w:rsidRPr="00531CF8">
        <w:rPr>
          <w:b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6F6A70" w:rsidRDefault="006F6A70" w:rsidP="006F6A70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  <w:rPr>
          <w:b/>
        </w:rPr>
      </w:pPr>
      <w:proofErr w:type="spellStart"/>
      <w:r w:rsidRPr="00531CF8">
        <w:rPr>
          <w:b/>
        </w:rPr>
        <w:t>подуслуга</w:t>
      </w:r>
      <w:proofErr w:type="spellEnd"/>
      <w:r w:rsidRPr="00531CF8">
        <w:rPr>
          <w:b/>
        </w:rPr>
        <w:t xml:space="preserve"> «Направление уведомления о завершении сноса объекта капитального строительства»</w:t>
      </w:r>
    </w:p>
    <w:p w:rsidR="006F6A70" w:rsidRPr="007D425A" w:rsidRDefault="006F6A70" w:rsidP="006F6A70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4A0"/>
      </w:tblPr>
      <w:tblGrid>
        <w:gridCol w:w="2455"/>
        <w:gridCol w:w="2676"/>
        <w:gridCol w:w="2459"/>
        <w:gridCol w:w="2467"/>
        <w:gridCol w:w="2476"/>
        <w:gridCol w:w="2483"/>
      </w:tblGrid>
      <w:tr w:rsidR="006F6A70" w:rsidRPr="00BA19D0" w:rsidTr="008770CF">
        <w:trPr>
          <w:tblHeader/>
        </w:trPr>
        <w:tc>
          <w:tcPr>
            <w:tcW w:w="2455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6F6A70" w:rsidRPr="00BA19D0" w:rsidTr="008770CF">
        <w:trPr>
          <w:tblHeader/>
        </w:trPr>
        <w:tc>
          <w:tcPr>
            <w:tcW w:w="2455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6F6A70" w:rsidRPr="00BA19D0" w:rsidTr="008770CF">
        <w:tc>
          <w:tcPr>
            <w:tcW w:w="15016" w:type="dxa"/>
            <w:gridSpan w:val="6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1. Проверка документов и регистрация уведомления</w:t>
            </w:r>
          </w:p>
        </w:tc>
      </w:tr>
      <w:tr w:rsidR="006F6A70" w:rsidRPr="00BA19D0" w:rsidTr="008770CF">
        <w:tc>
          <w:tcPr>
            <w:tcW w:w="2455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 (Уполномоченный орган) (далее – Администрация </w:t>
            </w:r>
            <w:r w:rsidRPr="007D425A">
              <w:rPr>
                <w:bCs/>
                <w:sz w:val="22"/>
                <w:szCs w:val="22"/>
              </w:rPr>
              <w:lastRenderedPageBreak/>
              <w:t>(Уполномоченный орган))</w:t>
            </w:r>
          </w:p>
        </w:tc>
        <w:tc>
          <w:tcPr>
            <w:tcW w:w="26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proofErr w:type="gramStart"/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</w:t>
            </w:r>
            <w:r w:rsidRPr="007D425A">
              <w:rPr>
                <w:bCs/>
                <w:sz w:val="22"/>
                <w:szCs w:val="22"/>
              </w:rPr>
              <w:lastRenderedPageBreak/>
              <w:t>государственной информационной системы обеспечения градостроительной деятельности Республики Башкортостан (далее соответственно – РГАУ МФЦ, ЕПГУ, РПГУ ГИСОГД РБ)</w:t>
            </w:r>
            <w:r w:rsidRPr="007D425A">
              <w:rPr>
                <w:rStyle w:val="a3"/>
                <w:bCs/>
                <w:sz w:val="22"/>
                <w:szCs w:val="22"/>
              </w:rPr>
              <w:footnoteReference w:id="6"/>
            </w:r>
            <w:proofErr w:type="gramEnd"/>
          </w:p>
        </w:tc>
        <w:tc>
          <w:tcPr>
            <w:tcW w:w="2459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документов;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:rsidR="006F6A70" w:rsidRPr="00BA19D0" w:rsidRDefault="006F6A70" w:rsidP="008770CF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</w:t>
            </w:r>
            <w:proofErr w:type="gramStart"/>
            <w:r w:rsidRPr="00BA19D0">
              <w:rPr>
                <w:sz w:val="22"/>
                <w:szCs w:val="22"/>
              </w:rPr>
              <w:t>,</w:t>
            </w:r>
            <w:proofErr w:type="gramEnd"/>
            <w:r w:rsidRPr="00BA19D0">
              <w:rPr>
                <w:sz w:val="22"/>
                <w:szCs w:val="22"/>
              </w:rPr>
              <w:t xml:space="preserve">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:rsidR="006F6A70" w:rsidRPr="00BA19D0" w:rsidRDefault="006F6A70" w:rsidP="008770CF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lastRenderedPageBreak/>
              <w:t xml:space="preserve">    в случае</w:t>
            </w:r>
            <w:proofErr w:type="gramStart"/>
            <w:r w:rsidRPr="00BA19D0">
              <w:rPr>
                <w:sz w:val="22"/>
                <w:szCs w:val="22"/>
              </w:rPr>
              <w:t>,</w:t>
            </w:r>
            <w:proofErr w:type="gramEnd"/>
            <w:r w:rsidRPr="00BA19D0">
              <w:rPr>
                <w:sz w:val="22"/>
                <w:szCs w:val="22"/>
              </w:rPr>
              <w:t xml:space="preserve"> если уведомление представлено непосредственно в Администрацию 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:rsidR="006F6A70" w:rsidRPr="00BA19D0" w:rsidRDefault="006F6A70" w:rsidP="008770CF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:rsidR="006F6A70" w:rsidRPr="007D425A" w:rsidRDefault="006F6A70" w:rsidP="008770CF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отказ в приеме документов: </w:t>
            </w:r>
          </w:p>
          <w:p w:rsidR="006F6A70" w:rsidRPr="00BA19D0" w:rsidRDefault="006F6A70" w:rsidP="008770CF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в случае личного обращения в Администрацию (Уполномоченный орган) по основаниям, указанным в </w:t>
            </w:r>
            <w:r w:rsidRPr="00BA19D0">
              <w:rPr>
                <w:sz w:val="22"/>
                <w:szCs w:val="22"/>
              </w:rPr>
              <w:lastRenderedPageBreak/>
              <w:t>подпунктах «а», «б», «</w:t>
            </w:r>
            <w:r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:rsidR="006F6A70" w:rsidRPr="00BA19D0" w:rsidRDefault="006F6A70" w:rsidP="008770CF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</w:t>
            </w:r>
            <w:r w:rsidRPr="00BA19D0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6F6A70" w:rsidRPr="00BA19D0" w:rsidTr="008770CF">
        <w:tc>
          <w:tcPr>
            <w:tcW w:w="15016" w:type="dxa"/>
            <w:gridSpan w:val="6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6F6A70" w:rsidRPr="00BA19D0" w:rsidTr="008770CF">
        <w:tc>
          <w:tcPr>
            <w:tcW w:w="2455" w:type="dxa"/>
            <w:vMerge w:val="restart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:rsidR="006F6A70" w:rsidRPr="00BA19D0" w:rsidRDefault="006F6A70" w:rsidP="008770CF">
            <w:pPr>
              <w:pStyle w:val="Default"/>
              <w:rPr>
                <w:sz w:val="22"/>
                <w:szCs w:val="22"/>
              </w:rPr>
            </w:pPr>
            <w:proofErr w:type="gramStart"/>
            <w:r w:rsidRPr="00BA19D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  <w:proofErr w:type="gramEnd"/>
          </w:p>
          <w:p w:rsidR="006F6A70" w:rsidRPr="007D425A" w:rsidRDefault="006F6A70" w:rsidP="008770CF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</w:t>
            </w:r>
            <w:r w:rsidRPr="00BA19D0">
              <w:rPr>
                <w:sz w:val="22"/>
                <w:szCs w:val="22"/>
              </w:rPr>
              <w:lastRenderedPageBreak/>
              <w:t xml:space="preserve">Журнал регистрации исходящих межведомственных запросов и поступивших на них ответов </w:t>
            </w:r>
          </w:p>
        </w:tc>
      </w:tr>
      <w:tr w:rsidR="006F6A70" w:rsidRPr="00BA19D0" w:rsidTr="008770CF">
        <w:tc>
          <w:tcPr>
            <w:tcW w:w="2455" w:type="dxa"/>
            <w:vMerge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Не позднее 5 рабочих дней со дня направления межведомственных запросов </w:t>
            </w:r>
            <w:proofErr w:type="gramStart"/>
            <w:r w:rsidRPr="007D425A">
              <w:rPr>
                <w:bCs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467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:rsidR="006F6A70" w:rsidRPr="00BA19D0" w:rsidRDefault="006F6A70" w:rsidP="008770CF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получение документов (сведений), необходимых для предоставления муниципальной услуги и не представленных заявителем по собственной инициативе; </w:t>
            </w:r>
          </w:p>
          <w:p w:rsidR="006F6A70" w:rsidRPr="00BA19D0" w:rsidRDefault="006F6A70" w:rsidP="008770CF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:rsidR="006F6A70" w:rsidRPr="007D425A" w:rsidRDefault="006F6A70" w:rsidP="008770CF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6F6A70" w:rsidRPr="00BA19D0" w:rsidTr="008770CF">
        <w:tc>
          <w:tcPr>
            <w:tcW w:w="15016" w:type="dxa"/>
            <w:gridSpan w:val="6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6F6A70" w:rsidRPr="00BA19D0" w:rsidTr="008770CF">
        <w:tc>
          <w:tcPr>
            <w:tcW w:w="2455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рассмотрение документов, в том числе полученных по межведомственным запросам, на предмет наличия/отсутствия оснований для отказа в </w:t>
            </w:r>
            <w:r w:rsidRPr="007D425A">
              <w:rPr>
                <w:bCs/>
                <w:sz w:val="22"/>
                <w:szCs w:val="22"/>
              </w:rPr>
              <w:lastRenderedPageBreak/>
              <w:t>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59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наличие/отсутствие оснований для отказа в предоставлении муниципальной услуги, предусмотренных пунктом 2.15 Административного </w:t>
            </w:r>
            <w:r w:rsidRPr="007D425A">
              <w:rPr>
                <w:bCs/>
                <w:sz w:val="22"/>
                <w:szCs w:val="22"/>
              </w:rPr>
              <w:lastRenderedPageBreak/>
              <w:t>регламента</w:t>
            </w:r>
          </w:p>
        </w:tc>
        <w:tc>
          <w:tcPr>
            <w:tcW w:w="2483" w:type="dxa"/>
          </w:tcPr>
          <w:p w:rsidR="006F6A70" w:rsidRPr="00BA19D0" w:rsidRDefault="006F6A70" w:rsidP="008770CF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lastRenderedPageBreak/>
              <w:t xml:space="preserve">- рассмотренный пакет документов 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</w:tr>
      <w:tr w:rsidR="006F6A70" w:rsidRPr="00BA19D0" w:rsidTr="008770CF">
        <w:tc>
          <w:tcPr>
            <w:tcW w:w="15016" w:type="dxa"/>
            <w:gridSpan w:val="6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4. Принятие решения</w:t>
            </w:r>
          </w:p>
        </w:tc>
      </w:tr>
      <w:tr w:rsidR="006F6A70" w:rsidRPr="00BA19D0" w:rsidTr="008770CF">
        <w:tc>
          <w:tcPr>
            <w:tcW w:w="2455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в ГИСОГД РБ;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– </w:t>
            </w:r>
            <w:proofErr w:type="spellStart"/>
            <w:r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:rsidR="006F6A70" w:rsidRPr="00BA19D0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  <w:r w:rsidRPr="00BA19D0">
              <w:rPr>
                <w:sz w:val="22"/>
                <w:szCs w:val="22"/>
              </w:rPr>
              <w:t xml:space="preserve">сформированное извещение о приеме уведомления или решение об отказе в предоставлении муниципальной услуги; </w:t>
            </w:r>
          </w:p>
          <w:p w:rsidR="006F6A70" w:rsidRPr="00BA19D0" w:rsidRDefault="006F6A70" w:rsidP="008770CF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размещенное в ГИСОГД РБ уведомление; </w:t>
            </w:r>
          </w:p>
          <w:p w:rsidR="006F6A70" w:rsidRPr="00BA19D0" w:rsidRDefault="006F6A70" w:rsidP="008770CF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BA19D0">
              <w:rPr>
                <w:sz w:val="22"/>
                <w:szCs w:val="22"/>
              </w:rPr>
              <w:t>Госжилстройнадзор</w:t>
            </w:r>
            <w:proofErr w:type="spellEnd"/>
            <w:r w:rsidRPr="00BA19D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:rsidR="006F6A70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направленное сообщение </w:t>
            </w:r>
            <w:proofErr w:type="gramStart"/>
            <w:r>
              <w:rPr>
                <w:bCs/>
                <w:sz w:val="22"/>
                <w:szCs w:val="22"/>
              </w:rPr>
              <w:t xml:space="preserve">в Управление </w:t>
            </w:r>
            <w:r w:rsidRPr="0096240D">
              <w:rPr>
                <w:bCs/>
                <w:sz w:val="22"/>
                <w:szCs w:val="22"/>
              </w:rPr>
              <w:t xml:space="preserve">по государственной охране объектов </w:t>
            </w:r>
            <w:r w:rsidRPr="0096240D">
              <w:rPr>
                <w:bCs/>
                <w:sz w:val="22"/>
                <w:szCs w:val="22"/>
              </w:rPr>
              <w:lastRenderedPageBreak/>
              <w:t>культурного наследия Республики Башкортостан</w:t>
            </w:r>
            <w:r>
              <w:rPr>
                <w:bCs/>
                <w:sz w:val="22"/>
                <w:szCs w:val="22"/>
              </w:rPr>
              <w:t xml:space="preserve"> об отказе в приеме уведомления о планируемом сносе</w:t>
            </w:r>
            <w:proofErr w:type="gramEnd"/>
            <w:r>
              <w:rPr>
                <w:bCs/>
                <w:sz w:val="22"/>
                <w:szCs w:val="22"/>
              </w:rPr>
              <w:t xml:space="preserve"> объекта культурного наследия, включенного </w:t>
            </w:r>
            <w:r w:rsidRPr="004E48EE">
              <w:rPr>
                <w:bCs/>
                <w:sz w:val="22"/>
                <w:szCs w:val="22"/>
              </w:rPr>
              <w:t>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6F6A70" w:rsidRPr="00BA19D0" w:rsidTr="008770CF">
        <w:tc>
          <w:tcPr>
            <w:tcW w:w="15016" w:type="dxa"/>
            <w:gridSpan w:val="6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6F6A70" w:rsidRPr="00BA19D0" w:rsidTr="008770CF">
        <w:tc>
          <w:tcPr>
            <w:tcW w:w="2455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83" w:type="dxa"/>
          </w:tcPr>
          <w:p w:rsidR="006F6A70" w:rsidRPr="00BA19D0" w:rsidRDefault="006F6A70" w:rsidP="008770CF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:rsidR="006F6A70" w:rsidRPr="00BA19D0" w:rsidRDefault="006F6A70" w:rsidP="008770CF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:rsidR="006F6A70" w:rsidRPr="00BA19D0" w:rsidRDefault="006F6A70" w:rsidP="008770CF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:rsidR="006F6A70" w:rsidRPr="007D425A" w:rsidRDefault="006F6A70" w:rsidP="008770CF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</w:tr>
    </w:tbl>
    <w:p w:rsidR="006F6A70" w:rsidRDefault="006F6A70" w:rsidP="006F6A70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:rsidR="006F6A70" w:rsidRDefault="006F6A70" w:rsidP="006F6A70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</w:p>
    <w:p w:rsidR="006F6A70" w:rsidRPr="00307EC7" w:rsidRDefault="006F6A70" w:rsidP="006F6A70">
      <w:pPr>
        <w:spacing w:after="0" w:line="240" w:lineRule="auto"/>
      </w:pPr>
    </w:p>
    <w:p w:rsidR="003E4166" w:rsidRDefault="003E4166">
      <w:bookmarkStart w:id="14" w:name="_GoBack"/>
      <w:bookmarkEnd w:id="14"/>
    </w:p>
    <w:sectPr w:rsidR="003E4166" w:rsidSect="00B73437">
      <w:headerReference w:type="default" r:id="rId10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6B" w:rsidRDefault="00CB0C6B" w:rsidP="006F6A70">
      <w:pPr>
        <w:spacing w:after="0" w:line="240" w:lineRule="auto"/>
      </w:pPr>
      <w:r>
        <w:separator/>
      </w:r>
    </w:p>
  </w:endnote>
  <w:endnote w:type="continuationSeparator" w:id="0">
    <w:p w:rsidR="00CB0C6B" w:rsidRDefault="00CB0C6B" w:rsidP="006F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6B" w:rsidRDefault="00CB0C6B" w:rsidP="006F6A70">
      <w:pPr>
        <w:spacing w:after="0" w:line="240" w:lineRule="auto"/>
      </w:pPr>
      <w:r>
        <w:separator/>
      </w:r>
    </w:p>
  </w:footnote>
  <w:footnote w:type="continuationSeparator" w:id="0">
    <w:p w:rsidR="00CB0C6B" w:rsidRDefault="00CB0C6B" w:rsidP="006F6A70">
      <w:pPr>
        <w:spacing w:after="0" w:line="240" w:lineRule="auto"/>
      </w:pPr>
      <w:r>
        <w:continuationSeparator/>
      </w:r>
    </w:p>
  </w:footnote>
  <w:footnote w:id="1">
    <w:p w:rsidR="008770CF" w:rsidRDefault="008770CF" w:rsidP="006F6A70">
      <w:pPr>
        <w:pStyle w:val="ae"/>
      </w:pPr>
      <w:r>
        <w:rPr>
          <w:rStyle w:val="a3"/>
        </w:rPr>
        <w:footnoteRef/>
      </w:r>
      <w:r>
        <w:t xml:space="preserve"> Указать те органы и организации, которые необходимы для оказания муниципальной услуги.</w:t>
      </w:r>
    </w:p>
  </w:footnote>
  <w:footnote w:id="2">
    <w:p w:rsidR="008770CF" w:rsidRDefault="008770CF" w:rsidP="006F6A70">
      <w:pPr>
        <w:pStyle w:val="ae"/>
      </w:pPr>
      <w:r>
        <w:rPr>
          <w:rStyle w:val="a3"/>
        </w:rPr>
        <w:footnoteRef/>
      </w:r>
      <w:r>
        <w:t xml:space="preserve"> </w:t>
      </w:r>
      <w:r w:rsidRPr="00DA7E4F">
        <w:t>Сведения об ИНН в отношении иностранного юридического лица не указываются</w:t>
      </w:r>
    </w:p>
  </w:footnote>
  <w:footnote w:id="3">
    <w:p w:rsidR="008770CF" w:rsidRDefault="008770CF" w:rsidP="006F6A70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4">
    <w:p w:rsidR="008770CF" w:rsidRDefault="008770CF" w:rsidP="006F6A70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5">
    <w:p w:rsidR="008770CF" w:rsidRDefault="008770CF" w:rsidP="006F6A70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6">
    <w:p w:rsidR="008770CF" w:rsidRDefault="008770CF" w:rsidP="006F6A70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226983"/>
      <w:docPartObj>
        <w:docPartGallery w:val="AutoText"/>
      </w:docPartObj>
    </w:sdtPr>
    <w:sdtContent>
      <w:p w:rsidR="008770CF" w:rsidRDefault="008770CF">
        <w:pPr>
          <w:pStyle w:val="af0"/>
          <w:jc w:val="center"/>
        </w:pPr>
        <w:fldSimple w:instr="PAGE   \* MERGEFORMAT">
          <w:r w:rsidR="00D80581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6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31"/>
  </w:num>
  <w:num w:numId="5">
    <w:abstractNumId w:val="27"/>
  </w:num>
  <w:num w:numId="6">
    <w:abstractNumId w:val="22"/>
  </w:num>
  <w:num w:numId="7">
    <w:abstractNumId w:val="17"/>
  </w:num>
  <w:num w:numId="8">
    <w:abstractNumId w:val="32"/>
  </w:num>
  <w:num w:numId="9">
    <w:abstractNumId w:val="35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3"/>
  </w:num>
  <w:num w:numId="14">
    <w:abstractNumId w:val="26"/>
  </w:num>
  <w:num w:numId="15">
    <w:abstractNumId w:val="5"/>
  </w:num>
  <w:num w:numId="16">
    <w:abstractNumId w:val="21"/>
  </w:num>
  <w:num w:numId="17">
    <w:abstractNumId w:val="13"/>
  </w:num>
  <w:num w:numId="18">
    <w:abstractNumId w:val="29"/>
  </w:num>
  <w:num w:numId="19">
    <w:abstractNumId w:val="20"/>
  </w:num>
  <w:num w:numId="20">
    <w:abstractNumId w:val="19"/>
  </w:num>
  <w:num w:numId="21">
    <w:abstractNumId w:val="24"/>
  </w:num>
  <w:num w:numId="22">
    <w:abstractNumId w:val="7"/>
  </w:num>
  <w:num w:numId="23">
    <w:abstractNumId w:val="34"/>
  </w:num>
  <w:num w:numId="24">
    <w:abstractNumId w:val="30"/>
  </w:num>
  <w:num w:numId="25">
    <w:abstractNumId w:val="10"/>
  </w:num>
  <w:num w:numId="26">
    <w:abstractNumId w:val="16"/>
  </w:num>
  <w:num w:numId="27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3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5"/>
  </w:num>
  <w:num w:numId="38">
    <w:abstractNumId w:val="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A70"/>
    <w:rsid w:val="003E4166"/>
    <w:rsid w:val="006D4338"/>
    <w:rsid w:val="006F6A70"/>
    <w:rsid w:val="008770CF"/>
    <w:rsid w:val="00A65A40"/>
    <w:rsid w:val="00B73437"/>
    <w:rsid w:val="00CB0C6B"/>
    <w:rsid w:val="00D03B72"/>
    <w:rsid w:val="00D80581"/>
    <w:rsid w:val="00E03267"/>
    <w:rsid w:val="00FB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70"/>
    <w:rPr>
      <w:rFonts w:ascii="Times New Roman" w:eastAsiaTheme="minorHAnsi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qFormat/>
    <w:rsid w:val="006F6A7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F6A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A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qFormat/>
    <w:rsid w:val="006F6A70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F6A70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F6A70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styleId="a3">
    <w:name w:val="footnote reference"/>
    <w:uiPriority w:val="99"/>
    <w:rsid w:val="006F6A70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sid w:val="006F6A70"/>
    <w:rPr>
      <w:sz w:val="16"/>
      <w:szCs w:val="16"/>
    </w:rPr>
  </w:style>
  <w:style w:type="character" w:styleId="a5">
    <w:name w:val="Hyperlink"/>
    <w:basedOn w:val="a0"/>
    <w:uiPriority w:val="99"/>
    <w:unhideWhenUsed/>
    <w:rsid w:val="006F6A70"/>
    <w:rPr>
      <w:color w:val="0000FF" w:themeColor="hyperlink"/>
      <w:u w:val="single"/>
    </w:rPr>
  </w:style>
  <w:style w:type="character" w:styleId="a6">
    <w:name w:val="page number"/>
    <w:basedOn w:val="a0"/>
    <w:uiPriority w:val="99"/>
    <w:qFormat/>
    <w:rsid w:val="006F6A70"/>
  </w:style>
  <w:style w:type="character" w:styleId="a7">
    <w:name w:val="Strong"/>
    <w:uiPriority w:val="22"/>
    <w:qFormat/>
    <w:rsid w:val="006F6A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A70"/>
    <w:rPr>
      <w:rFonts w:ascii="Segoe UI" w:eastAsiaTheme="minorHAns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rsid w:val="006F6A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F6A70"/>
    <w:rPr>
      <w:rFonts w:ascii="Times New Roman" w:eastAsiaTheme="minorHAns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6A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6A70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rsid w:val="006F6A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F6A7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F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6F6A70"/>
    <w:rPr>
      <w:rFonts w:ascii="Times New Roman" w:eastAsiaTheme="minorHAnsi" w:hAnsi="Times New Roman" w:cs="Times New Roman"/>
      <w:sz w:val="28"/>
      <w:szCs w:val="28"/>
    </w:rPr>
  </w:style>
  <w:style w:type="paragraph" w:styleId="af2">
    <w:name w:val="Body Text Indent"/>
    <w:basedOn w:val="a"/>
    <w:link w:val="af3"/>
    <w:semiHidden/>
    <w:unhideWhenUsed/>
    <w:rsid w:val="006F6A7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character" w:customStyle="1" w:styleId="af3">
    <w:name w:val="Основной текст с отступом Знак"/>
    <w:basedOn w:val="a0"/>
    <w:link w:val="af2"/>
    <w:semiHidden/>
    <w:rsid w:val="006F6A70"/>
    <w:rPr>
      <w:rFonts w:ascii="Times New Roman" w:hAnsi="Times New Roman" w:cs="Times New Roman"/>
      <w:sz w:val="28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rsid w:val="006F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qFormat/>
    <w:rsid w:val="006F6A70"/>
    <w:rPr>
      <w:rFonts w:ascii="Times New Roman" w:eastAsiaTheme="minorHAnsi" w:hAnsi="Times New Roman" w:cs="Times New Roman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6F6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6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A70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rsid w:val="006F6A7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6F6A70"/>
    <w:pPr>
      <w:ind w:left="720"/>
      <w:contextualSpacing/>
    </w:pPr>
  </w:style>
  <w:style w:type="paragraph" w:customStyle="1" w:styleId="formattext">
    <w:name w:val="formattext"/>
    <w:basedOn w:val="a"/>
    <w:qFormat/>
    <w:rsid w:val="006F6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F6A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6F6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6F6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sid w:val="006F6A70"/>
    <w:rPr>
      <w:rFonts w:ascii="Times New Roman" w:eastAsiaTheme="minorHAnsi" w:hAnsi="Times New Roman" w:cs="Times New Roman"/>
      <w:sz w:val="28"/>
      <w:szCs w:val="28"/>
    </w:rPr>
  </w:style>
  <w:style w:type="paragraph" w:customStyle="1" w:styleId="12">
    <w:name w:val="Рецензия1"/>
    <w:hidden/>
    <w:uiPriority w:val="99"/>
    <w:semiHidden/>
    <w:qFormat/>
    <w:rsid w:val="006F6A7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afb">
    <w:name w:val="Основной текст_"/>
    <w:basedOn w:val="a0"/>
    <w:link w:val="13"/>
    <w:rsid w:val="006F6A70"/>
    <w:rPr>
      <w:rFonts w:ascii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rsid w:val="006F6A70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sid w:val="006F6A70"/>
    <w:rPr>
      <w:rFonts w:ascii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6F6A70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sid w:val="006F6A70"/>
    <w:rPr>
      <w:rFonts w:ascii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rsid w:val="006F6A70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sid w:val="006F6A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F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F6A7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rsid w:val="006F6A70"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rsid w:val="006F6A70"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6F6A70"/>
    <w:pPr>
      <w:numPr>
        <w:ilvl w:val="2"/>
      </w:numPr>
    </w:pPr>
  </w:style>
  <w:style w:type="character" w:customStyle="1" w:styleId="frgu-content-accordeon">
    <w:name w:val="frgu-content-accordeon"/>
    <w:basedOn w:val="a0"/>
    <w:qFormat/>
    <w:rsid w:val="006F6A70"/>
  </w:style>
  <w:style w:type="table" w:customStyle="1" w:styleId="14">
    <w:name w:val="Сетка таблицы1"/>
    <w:basedOn w:val="a1"/>
    <w:uiPriority w:val="39"/>
    <w:qFormat/>
    <w:rsid w:val="006F6A70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_Нумерованный 1 Знак1"/>
    <w:link w:val="1"/>
    <w:qFormat/>
    <w:locked/>
    <w:rsid w:val="006F6A70"/>
    <w:rPr>
      <w:rFonts w:ascii="Times New Roman" w:hAnsi="Times New Roman" w:cs="Times New Roman"/>
      <w:sz w:val="28"/>
      <w:szCs w:val="28"/>
      <w:lang w:eastAsia="ru-RU"/>
    </w:rPr>
  </w:style>
  <w:style w:type="paragraph" w:styleId="afe">
    <w:name w:val="Revision"/>
    <w:hidden/>
    <w:uiPriority w:val="99"/>
    <w:semiHidden/>
    <w:rsid w:val="006F6A7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paragraph" w:styleId="aff">
    <w:name w:val="endnote text"/>
    <w:basedOn w:val="a"/>
    <w:link w:val="aff0"/>
    <w:uiPriority w:val="99"/>
    <w:semiHidden/>
    <w:unhideWhenUsed/>
    <w:rsid w:val="006F6A70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6A70"/>
    <w:rPr>
      <w:rFonts w:ascii="Times New Roman" w:eastAsiaTheme="minorHAnsi" w:hAnsi="Times New Roman" w:cs="Times New Roman"/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6F6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70"/>
    <w:rPr>
      <w:rFonts w:ascii="Times New Roman" w:eastAsiaTheme="minorHAnsi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qFormat/>
    <w:rsid w:val="006F6A7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F6A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A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qFormat/>
    <w:rsid w:val="006F6A70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F6A70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F6A70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styleId="a3">
    <w:name w:val="footnote reference"/>
    <w:uiPriority w:val="99"/>
    <w:rsid w:val="006F6A70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sid w:val="006F6A70"/>
    <w:rPr>
      <w:sz w:val="16"/>
      <w:szCs w:val="16"/>
    </w:rPr>
  </w:style>
  <w:style w:type="character" w:styleId="a5">
    <w:name w:val="Hyperlink"/>
    <w:basedOn w:val="a0"/>
    <w:uiPriority w:val="99"/>
    <w:unhideWhenUsed/>
    <w:rsid w:val="006F6A70"/>
    <w:rPr>
      <w:color w:val="0000FF" w:themeColor="hyperlink"/>
      <w:u w:val="single"/>
    </w:rPr>
  </w:style>
  <w:style w:type="character" w:styleId="a6">
    <w:name w:val="page number"/>
    <w:basedOn w:val="a0"/>
    <w:uiPriority w:val="99"/>
    <w:qFormat/>
    <w:rsid w:val="006F6A70"/>
  </w:style>
  <w:style w:type="character" w:styleId="a7">
    <w:name w:val="Strong"/>
    <w:uiPriority w:val="22"/>
    <w:qFormat/>
    <w:rsid w:val="006F6A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A70"/>
    <w:rPr>
      <w:rFonts w:ascii="Segoe UI" w:eastAsiaTheme="minorHAns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rsid w:val="006F6A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F6A70"/>
    <w:rPr>
      <w:rFonts w:ascii="Times New Roman" w:eastAsiaTheme="minorHAns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6A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6A70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rsid w:val="006F6A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F6A7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F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6F6A70"/>
    <w:rPr>
      <w:rFonts w:ascii="Times New Roman" w:eastAsiaTheme="minorHAnsi" w:hAnsi="Times New Roman" w:cs="Times New Roman"/>
      <w:sz w:val="28"/>
      <w:szCs w:val="28"/>
    </w:rPr>
  </w:style>
  <w:style w:type="paragraph" w:styleId="af2">
    <w:name w:val="Body Text Indent"/>
    <w:basedOn w:val="a"/>
    <w:link w:val="af3"/>
    <w:semiHidden/>
    <w:unhideWhenUsed/>
    <w:rsid w:val="006F6A7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character" w:customStyle="1" w:styleId="af3">
    <w:name w:val="Основной текст с отступом Знак"/>
    <w:basedOn w:val="a0"/>
    <w:link w:val="af2"/>
    <w:semiHidden/>
    <w:rsid w:val="006F6A70"/>
    <w:rPr>
      <w:rFonts w:ascii="Times New Roman" w:hAnsi="Times New Roman" w:cs="Times New Roman"/>
      <w:sz w:val="28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rsid w:val="006F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qFormat/>
    <w:rsid w:val="006F6A70"/>
    <w:rPr>
      <w:rFonts w:ascii="Times New Roman" w:eastAsiaTheme="minorHAnsi" w:hAnsi="Times New Roman" w:cs="Times New Roman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6F6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6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A70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rsid w:val="006F6A7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6F6A70"/>
    <w:pPr>
      <w:ind w:left="720"/>
      <w:contextualSpacing/>
    </w:pPr>
  </w:style>
  <w:style w:type="paragraph" w:customStyle="1" w:styleId="formattext">
    <w:name w:val="formattext"/>
    <w:basedOn w:val="a"/>
    <w:qFormat/>
    <w:rsid w:val="006F6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F6A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6F6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6F6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sid w:val="006F6A70"/>
    <w:rPr>
      <w:rFonts w:ascii="Times New Roman" w:eastAsiaTheme="minorHAnsi" w:hAnsi="Times New Roman" w:cs="Times New Roman"/>
      <w:sz w:val="28"/>
      <w:szCs w:val="28"/>
    </w:rPr>
  </w:style>
  <w:style w:type="paragraph" w:customStyle="1" w:styleId="12">
    <w:name w:val="Рецензия1"/>
    <w:hidden/>
    <w:uiPriority w:val="99"/>
    <w:semiHidden/>
    <w:qFormat/>
    <w:rsid w:val="006F6A7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afb">
    <w:name w:val="Основной текст_"/>
    <w:basedOn w:val="a0"/>
    <w:link w:val="13"/>
    <w:rsid w:val="006F6A70"/>
    <w:rPr>
      <w:rFonts w:ascii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rsid w:val="006F6A70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sid w:val="006F6A70"/>
    <w:rPr>
      <w:rFonts w:ascii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6F6A70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sid w:val="006F6A70"/>
    <w:rPr>
      <w:rFonts w:ascii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rsid w:val="006F6A70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sid w:val="006F6A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F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F6A7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rsid w:val="006F6A70"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rsid w:val="006F6A70"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6F6A70"/>
    <w:pPr>
      <w:numPr>
        <w:ilvl w:val="2"/>
      </w:numPr>
    </w:pPr>
  </w:style>
  <w:style w:type="character" w:customStyle="1" w:styleId="frgu-content-accordeon">
    <w:name w:val="frgu-content-accordeon"/>
    <w:basedOn w:val="a0"/>
    <w:qFormat/>
    <w:rsid w:val="006F6A70"/>
  </w:style>
  <w:style w:type="table" w:customStyle="1" w:styleId="14">
    <w:name w:val="Сетка таблицы1"/>
    <w:basedOn w:val="a1"/>
    <w:uiPriority w:val="39"/>
    <w:qFormat/>
    <w:rsid w:val="006F6A70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_Нумерованный 1 Знак1"/>
    <w:link w:val="1"/>
    <w:qFormat/>
    <w:locked/>
    <w:rsid w:val="006F6A70"/>
    <w:rPr>
      <w:rFonts w:ascii="Times New Roman" w:hAnsi="Times New Roman" w:cs="Times New Roman"/>
      <w:sz w:val="28"/>
      <w:szCs w:val="28"/>
      <w:lang w:eastAsia="ru-RU"/>
    </w:rPr>
  </w:style>
  <w:style w:type="paragraph" w:styleId="afe">
    <w:name w:val="Revision"/>
    <w:hidden/>
    <w:uiPriority w:val="99"/>
    <w:semiHidden/>
    <w:rsid w:val="006F6A7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paragraph" w:styleId="aff">
    <w:name w:val="endnote text"/>
    <w:basedOn w:val="a"/>
    <w:link w:val="aff0"/>
    <w:uiPriority w:val="99"/>
    <w:semiHidden/>
    <w:unhideWhenUsed/>
    <w:rsid w:val="006F6A70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6A70"/>
    <w:rPr>
      <w:rFonts w:ascii="Times New Roman" w:eastAsiaTheme="minorHAnsi" w:hAnsi="Times New Roman" w:cs="Times New Roman"/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6F6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3AA8C5611180459E2B0DB21B49A1C65ECC46A8334F0F6FC25338640525E9EA955DE45E5h30E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61</Pages>
  <Words>16857</Words>
  <Characters>96086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Пользователь</cp:lastModifiedBy>
  <cp:revision>3</cp:revision>
  <dcterms:created xsi:type="dcterms:W3CDTF">2022-07-25T10:19:00Z</dcterms:created>
  <dcterms:modified xsi:type="dcterms:W3CDTF">2022-09-05T10:00:00Z</dcterms:modified>
</cp:coreProperties>
</file>